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132EC6">
        <w:rPr>
          <w:rFonts w:ascii="Arial" w:hAnsi="Arial" w:cs="Arial"/>
          <w:sz w:val="24"/>
          <w:szCs w:val="24"/>
        </w:rPr>
        <w:t xml:space="preserve"> </w:t>
      </w:r>
      <w:r w:rsidR="006E1CC4">
        <w:rPr>
          <w:rFonts w:ascii="Arial" w:hAnsi="Arial" w:cs="Arial"/>
          <w:sz w:val="24"/>
          <w:szCs w:val="24"/>
        </w:rPr>
        <w:t>Safira, no cruzamento com Avenida Alfredo Contato</w:t>
      </w:r>
      <w:r w:rsidR="00733301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no bairro</w:t>
      </w:r>
      <w:r w:rsidR="00132EC6">
        <w:rPr>
          <w:rFonts w:ascii="Arial" w:hAnsi="Arial" w:cs="Arial"/>
          <w:sz w:val="24"/>
          <w:szCs w:val="24"/>
        </w:rPr>
        <w:t xml:space="preserve">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1CC4" w:rsidRPr="006E1CC4" w:rsidRDefault="00A35AE9" w:rsidP="006E1C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14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6E1CC4" w:rsidRPr="006E1CC4">
        <w:rPr>
          <w:rFonts w:ascii="Arial" w:hAnsi="Arial" w:cs="Arial"/>
          <w:sz w:val="24"/>
          <w:szCs w:val="24"/>
        </w:rPr>
        <w:t xml:space="preserve"> </w:t>
      </w:r>
      <w:r w:rsidR="006E1CC4">
        <w:rPr>
          <w:rFonts w:ascii="Arial" w:hAnsi="Arial" w:cs="Arial"/>
          <w:sz w:val="24"/>
          <w:szCs w:val="24"/>
        </w:rPr>
        <w:t xml:space="preserve">na </w:t>
      </w:r>
      <w:r w:rsidR="006E1CC4" w:rsidRPr="006E1CC4">
        <w:rPr>
          <w:rFonts w:ascii="Arial" w:hAnsi="Arial" w:cs="Arial"/>
          <w:bCs/>
          <w:sz w:val="24"/>
          <w:szCs w:val="24"/>
        </w:rPr>
        <w:t>Rua Safira, no cruzament</w:t>
      </w:r>
      <w:r w:rsidR="000C7032">
        <w:rPr>
          <w:rFonts w:ascii="Arial" w:hAnsi="Arial" w:cs="Arial"/>
          <w:bCs/>
          <w:sz w:val="24"/>
          <w:szCs w:val="24"/>
        </w:rPr>
        <w:t xml:space="preserve">o com Avenida Alfredo Contato, </w:t>
      </w:r>
      <w:bookmarkStart w:id="0" w:name="_GoBack"/>
      <w:bookmarkEnd w:id="0"/>
      <w:r w:rsidR="006E1CC4" w:rsidRPr="006E1CC4">
        <w:rPr>
          <w:rFonts w:ascii="Arial" w:hAnsi="Arial" w:cs="Arial"/>
          <w:bCs/>
          <w:sz w:val="24"/>
          <w:szCs w:val="24"/>
        </w:rPr>
        <w:t xml:space="preserve">no bairro São Fernando. </w:t>
      </w:r>
    </w:p>
    <w:p w:rsidR="00132EC6" w:rsidRPr="00F75516" w:rsidRDefault="00132EC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4C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14CE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C214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214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29" w:rsidRDefault="00644829">
      <w:r>
        <w:separator/>
      </w:r>
    </w:p>
  </w:endnote>
  <w:endnote w:type="continuationSeparator" w:id="0">
    <w:p w:rsidR="00644829" w:rsidRDefault="0064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29" w:rsidRDefault="00644829">
      <w:r>
        <w:separator/>
      </w:r>
    </w:p>
  </w:footnote>
  <w:footnote w:type="continuationSeparator" w:id="0">
    <w:p w:rsidR="00644829" w:rsidRDefault="0064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4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4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214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75e20e2d6a4e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F80"/>
    <w:rsid w:val="000C7032"/>
    <w:rsid w:val="000D567C"/>
    <w:rsid w:val="00132EC6"/>
    <w:rsid w:val="001B478A"/>
    <w:rsid w:val="001D1394"/>
    <w:rsid w:val="00325447"/>
    <w:rsid w:val="0033648A"/>
    <w:rsid w:val="00367CAB"/>
    <w:rsid w:val="00373483"/>
    <w:rsid w:val="003D3AA8"/>
    <w:rsid w:val="00442187"/>
    <w:rsid w:val="00454EAC"/>
    <w:rsid w:val="0049057E"/>
    <w:rsid w:val="004B57DB"/>
    <w:rsid w:val="004C67DE"/>
    <w:rsid w:val="00547543"/>
    <w:rsid w:val="005875E7"/>
    <w:rsid w:val="00644829"/>
    <w:rsid w:val="006E1CC4"/>
    <w:rsid w:val="00705ABB"/>
    <w:rsid w:val="00733301"/>
    <w:rsid w:val="009F196D"/>
    <w:rsid w:val="00A35AE9"/>
    <w:rsid w:val="00A71CAF"/>
    <w:rsid w:val="00A9035B"/>
    <w:rsid w:val="00AE702A"/>
    <w:rsid w:val="00C214C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269e5e-fe78-4a3a-ac21-65344fd441cf.png" Id="Rf0df58a020a241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269e5e-fe78-4a3a-ac21-65344fd441cf.png" Id="R3075e20e2d6a4e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2016-10-20T18:38:00Z</cp:lastPrinted>
  <dcterms:created xsi:type="dcterms:W3CDTF">2016-10-20T18:31:00Z</dcterms:created>
  <dcterms:modified xsi:type="dcterms:W3CDTF">2016-10-20T18:38:00Z</dcterms:modified>
</cp:coreProperties>
</file>