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>em</w:t>
      </w:r>
      <w:r w:rsidR="0022766D">
        <w:rPr>
          <w:rFonts w:ascii="Arial" w:hAnsi="Arial" w:cs="Arial"/>
          <w:sz w:val="24"/>
          <w:szCs w:val="24"/>
        </w:rPr>
        <w:t xml:space="preserve"> </w:t>
      </w:r>
      <w:r w:rsidR="005331B9">
        <w:rPr>
          <w:rFonts w:ascii="Arial" w:hAnsi="Arial" w:cs="Arial"/>
          <w:sz w:val="24"/>
          <w:szCs w:val="24"/>
        </w:rPr>
        <w:t xml:space="preserve">Praça “João </w:t>
      </w:r>
      <w:proofErr w:type="spellStart"/>
      <w:r w:rsidR="005331B9">
        <w:rPr>
          <w:rFonts w:ascii="Arial" w:hAnsi="Arial" w:cs="Arial"/>
          <w:sz w:val="24"/>
          <w:szCs w:val="24"/>
        </w:rPr>
        <w:t>Vieria</w:t>
      </w:r>
      <w:proofErr w:type="spellEnd"/>
      <w:r w:rsidR="005331B9">
        <w:rPr>
          <w:rFonts w:ascii="Arial" w:hAnsi="Arial" w:cs="Arial"/>
          <w:sz w:val="24"/>
          <w:szCs w:val="24"/>
        </w:rPr>
        <w:t xml:space="preserve"> Neto – Jango”, </w:t>
      </w:r>
      <w:r w:rsidR="0022766D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5331B9">
        <w:rPr>
          <w:rFonts w:ascii="Arial" w:hAnsi="Arial" w:cs="Arial"/>
          <w:sz w:val="24"/>
          <w:szCs w:val="24"/>
        </w:rPr>
        <w:t>Profeta Esdras,</w:t>
      </w:r>
      <w:r w:rsidR="0022766D">
        <w:rPr>
          <w:rFonts w:ascii="Arial" w:hAnsi="Arial" w:cs="Arial"/>
          <w:sz w:val="24"/>
          <w:szCs w:val="24"/>
        </w:rPr>
        <w:t xml:space="preserve"> no bairro </w:t>
      </w:r>
      <w:r w:rsidR="005331B9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5331B9">
        <w:rPr>
          <w:rFonts w:ascii="Arial" w:hAnsi="Arial" w:cs="Arial"/>
          <w:sz w:val="24"/>
          <w:szCs w:val="24"/>
        </w:rPr>
        <w:t>Laudissi</w:t>
      </w:r>
      <w:proofErr w:type="spellEnd"/>
      <w:r w:rsidR="005331B9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 xml:space="preserve">com a roçagem de mato alto em </w:t>
      </w:r>
      <w:r w:rsidR="005331B9">
        <w:rPr>
          <w:rFonts w:ascii="Arial" w:hAnsi="Arial" w:cs="Arial"/>
          <w:sz w:val="24"/>
          <w:szCs w:val="24"/>
        </w:rPr>
        <w:t xml:space="preserve">Praça “João </w:t>
      </w:r>
      <w:proofErr w:type="spellStart"/>
      <w:r w:rsidR="005331B9">
        <w:rPr>
          <w:rFonts w:ascii="Arial" w:hAnsi="Arial" w:cs="Arial"/>
          <w:sz w:val="24"/>
          <w:szCs w:val="24"/>
        </w:rPr>
        <w:t>Vieria</w:t>
      </w:r>
      <w:proofErr w:type="spellEnd"/>
      <w:r w:rsidR="005331B9">
        <w:rPr>
          <w:rFonts w:ascii="Arial" w:hAnsi="Arial" w:cs="Arial"/>
          <w:sz w:val="24"/>
          <w:szCs w:val="24"/>
        </w:rPr>
        <w:t xml:space="preserve"> Neto – Jango”, localizado na Rua Profeta Esdras, no bairro Jardim </w:t>
      </w:r>
      <w:proofErr w:type="spellStart"/>
      <w:r w:rsidR="005331B9">
        <w:rPr>
          <w:rFonts w:ascii="Arial" w:hAnsi="Arial" w:cs="Arial"/>
          <w:sz w:val="24"/>
          <w:szCs w:val="24"/>
        </w:rPr>
        <w:t>Laudissi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22766D">
        <w:rPr>
          <w:rFonts w:ascii="Arial" w:hAnsi="Arial" w:cs="Arial"/>
        </w:rPr>
        <w:t xml:space="preserve"> utilização da área de lazer.</w:t>
      </w:r>
      <w:r w:rsidR="00120A6A"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2766D">
        <w:rPr>
          <w:rFonts w:ascii="Arial" w:hAnsi="Arial" w:cs="Arial"/>
          <w:sz w:val="24"/>
          <w:szCs w:val="24"/>
        </w:rPr>
        <w:t>1</w:t>
      </w:r>
      <w:r w:rsidR="005331B9">
        <w:rPr>
          <w:rFonts w:ascii="Arial" w:hAnsi="Arial" w:cs="Arial"/>
          <w:sz w:val="24"/>
          <w:szCs w:val="24"/>
        </w:rPr>
        <w:t>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331B9">
        <w:rPr>
          <w:rFonts w:ascii="Arial" w:hAnsi="Arial" w:cs="Arial"/>
          <w:sz w:val="24"/>
          <w:szCs w:val="24"/>
        </w:rPr>
        <w:t>abril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84" w:rsidRDefault="00CE7B84">
      <w:r>
        <w:separator/>
      </w:r>
    </w:p>
  </w:endnote>
  <w:endnote w:type="continuationSeparator" w:id="0">
    <w:p w:rsidR="00CE7B84" w:rsidRDefault="00CE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84" w:rsidRDefault="00CE7B84">
      <w:r>
        <w:separator/>
      </w:r>
    </w:p>
  </w:footnote>
  <w:footnote w:type="continuationSeparator" w:id="0">
    <w:p w:rsidR="00CE7B84" w:rsidRDefault="00CE7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cd4033f97d4d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331B9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512481-8414-499c-8ad6-c868123fd9af.png" Id="R5749f43de124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512481-8414-499c-8ad6-c868123fd9af.png" Id="R88cd4033f97d4d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2016-04-12T19:44:00Z</dcterms:created>
  <dcterms:modified xsi:type="dcterms:W3CDTF">2016-04-12T19:44:00Z</dcterms:modified>
</cp:coreProperties>
</file>