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6229" w:rsidRDefault="009F7AB5" w:rsidP="00AC6229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AC6229">
        <w:rPr>
          <w:rFonts w:ascii="Arial" w:hAnsi="Arial" w:cs="Arial"/>
          <w:sz w:val="24"/>
          <w:szCs w:val="24"/>
        </w:rPr>
        <w:t>re ao Poder Executivo Municipal</w:t>
      </w:r>
      <w:r w:rsidR="00D7330F">
        <w:rPr>
          <w:rFonts w:ascii="Arial" w:hAnsi="Arial" w:cs="Arial"/>
          <w:sz w:val="24"/>
          <w:szCs w:val="24"/>
        </w:rPr>
        <w:t xml:space="preserve"> quanto à possibilidade de colocar temporizador nos semáforos da rotatória da Avenida Santa Bárbara, nas proximidades do Corpo de Bombeiros.  </w:t>
      </w:r>
    </w:p>
    <w:p w:rsidR="009A7C1A" w:rsidRPr="00C355D1" w:rsidRDefault="009A7C1A" w:rsidP="002B1349">
      <w:pPr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D7330F" w:rsidRPr="00D7330F">
        <w:rPr>
          <w:rFonts w:ascii="Arial" w:hAnsi="Arial" w:cs="Arial"/>
          <w:bCs/>
          <w:sz w:val="24"/>
          <w:szCs w:val="24"/>
        </w:rPr>
        <w:t xml:space="preserve">quanto à possibilidade de colocar temporizador nos semáforos </w:t>
      </w:r>
      <w:r w:rsidR="00D7330F">
        <w:rPr>
          <w:rFonts w:ascii="Arial" w:hAnsi="Arial" w:cs="Arial"/>
          <w:bCs/>
          <w:sz w:val="24"/>
          <w:szCs w:val="24"/>
        </w:rPr>
        <w:t xml:space="preserve">que possui Fiscalização de Avanço de sinal vermelho e de excesso de velocidade </w:t>
      </w:r>
      <w:r w:rsidR="00D7330F" w:rsidRPr="00D7330F">
        <w:rPr>
          <w:rFonts w:ascii="Arial" w:hAnsi="Arial" w:cs="Arial"/>
          <w:bCs/>
          <w:sz w:val="24"/>
          <w:szCs w:val="24"/>
        </w:rPr>
        <w:t xml:space="preserve">da rotatória da Avenida Santa Bárbara, nas proximidades do </w:t>
      </w:r>
      <w:bookmarkStart w:id="0" w:name="_GoBack"/>
      <w:bookmarkEnd w:id="0"/>
      <w:r w:rsidR="00D7330F" w:rsidRPr="00D7330F">
        <w:rPr>
          <w:rFonts w:ascii="Arial" w:hAnsi="Arial" w:cs="Arial"/>
          <w:bCs/>
          <w:sz w:val="24"/>
          <w:szCs w:val="24"/>
        </w:rPr>
        <w:t>Corpo de Bombeiros</w:t>
      </w:r>
      <w:r w:rsidR="0057646A">
        <w:rPr>
          <w:rFonts w:ascii="Arial" w:hAnsi="Arial" w:cs="Arial"/>
          <w:sz w:val="24"/>
          <w:szCs w:val="24"/>
        </w:rPr>
        <w:t>,</w:t>
      </w:r>
      <w:r w:rsidR="00FD1CB7">
        <w:rPr>
          <w:rFonts w:ascii="Arial" w:hAnsi="Arial" w:cs="Arial"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5034A6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7330F" w:rsidRDefault="00D7330F" w:rsidP="00D7330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54A99">
        <w:rPr>
          <w:rFonts w:ascii="Arial" w:hAnsi="Arial" w:cs="Arial"/>
          <w:sz w:val="24"/>
          <w:szCs w:val="24"/>
        </w:rPr>
        <w:t>Fomos procurados por munícipes solicitando essa providencia</w:t>
      </w:r>
      <w:r>
        <w:rPr>
          <w:rFonts w:ascii="Arial" w:hAnsi="Arial" w:cs="Arial"/>
          <w:sz w:val="24"/>
          <w:szCs w:val="24"/>
        </w:rPr>
        <w:t>, pois no local está ocorrendo muitas colisões e freadas</w:t>
      </w:r>
      <w:r>
        <w:rPr>
          <w:rFonts w:ascii="Arial" w:hAnsi="Arial" w:cs="Arial"/>
          <w:sz w:val="24"/>
          <w:szCs w:val="24"/>
        </w:rPr>
        <w:t xml:space="preserve"> quando os semáforos passam ao sinal vermelho devido os conjuntos de semáforos no local possui Fiscalização de Avanço de sinal vermelho e de excesso de velocidade</w:t>
      </w:r>
      <w:r>
        <w:rPr>
          <w:rFonts w:ascii="Arial" w:hAnsi="Arial" w:cs="Arial"/>
          <w:sz w:val="24"/>
          <w:szCs w:val="24"/>
        </w:rPr>
        <w:t xml:space="preserve">, trazendo riscos de acidentes. </w:t>
      </w:r>
    </w:p>
    <w:p w:rsidR="00D7330F" w:rsidRDefault="00D7330F" w:rsidP="00D733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o temporizador traz maior segurança e tranquilidade aos motoristas que trafegam pela via, pois eles visualizam com antecedência o tempo que falta para o sinal fechar evitando freadas bruscas em cima.</w:t>
      </w:r>
    </w:p>
    <w:p w:rsidR="005034A6" w:rsidRDefault="005034A6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7AB5">
        <w:rPr>
          <w:rFonts w:ascii="Arial" w:hAnsi="Arial" w:cs="Arial"/>
          <w:sz w:val="24"/>
          <w:szCs w:val="24"/>
        </w:rPr>
        <w:t>2</w:t>
      </w:r>
      <w:r w:rsidR="00681573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D2597F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9A7C1A" w:rsidRPr="00C355D1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BB7CCD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685" w:rsidRDefault="006E2685">
      <w:r>
        <w:separator/>
      </w:r>
    </w:p>
  </w:endnote>
  <w:endnote w:type="continuationSeparator" w:id="0">
    <w:p w:rsidR="006E2685" w:rsidRDefault="006E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685" w:rsidRDefault="006E2685">
      <w:r>
        <w:separator/>
      </w:r>
    </w:p>
  </w:footnote>
  <w:footnote w:type="continuationSeparator" w:id="0">
    <w:p w:rsidR="006E2685" w:rsidRDefault="006E2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588b3ec6948402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6F83"/>
    <w:rsid w:val="00017A84"/>
    <w:rsid w:val="000338FA"/>
    <w:rsid w:val="00046BF4"/>
    <w:rsid w:val="000573C4"/>
    <w:rsid w:val="000C4CF7"/>
    <w:rsid w:val="000E1748"/>
    <w:rsid w:val="00102E50"/>
    <w:rsid w:val="00166EF2"/>
    <w:rsid w:val="00175458"/>
    <w:rsid w:val="001A28B1"/>
    <w:rsid w:val="001A3CF2"/>
    <w:rsid w:val="001B478A"/>
    <w:rsid w:val="001D1394"/>
    <w:rsid w:val="001D6EF3"/>
    <w:rsid w:val="001F080E"/>
    <w:rsid w:val="00206DC9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3648A"/>
    <w:rsid w:val="00364D9B"/>
    <w:rsid w:val="00367E1D"/>
    <w:rsid w:val="00373483"/>
    <w:rsid w:val="00385780"/>
    <w:rsid w:val="00397C4A"/>
    <w:rsid w:val="003B3D6B"/>
    <w:rsid w:val="003C40FF"/>
    <w:rsid w:val="003D3AA8"/>
    <w:rsid w:val="003F7006"/>
    <w:rsid w:val="004042EE"/>
    <w:rsid w:val="004125C0"/>
    <w:rsid w:val="00420386"/>
    <w:rsid w:val="004207F6"/>
    <w:rsid w:val="00454EAC"/>
    <w:rsid w:val="00466D3F"/>
    <w:rsid w:val="0049057E"/>
    <w:rsid w:val="00492BF3"/>
    <w:rsid w:val="004A6685"/>
    <w:rsid w:val="004A765D"/>
    <w:rsid w:val="004B57DB"/>
    <w:rsid w:val="004C5D09"/>
    <w:rsid w:val="004C67DE"/>
    <w:rsid w:val="004C7992"/>
    <w:rsid w:val="004D0ACA"/>
    <w:rsid w:val="004F681B"/>
    <w:rsid w:val="005034A6"/>
    <w:rsid w:val="00520D01"/>
    <w:rsid w:val="00532A13"/>
    <w:rsid w:val="005403FE"/>
    <w:rsid w:val="00561DAF"/>
    <w:rsid w:val="0057646A"/>
    <w:rsid w:val="005845F6"/>
    <w:rsid w:val="00587AE4"/>
    <w:rsid w:val="005E702F"/>
    <w:rsid w:val="005F7B3D"/>
    <w:rsid w:val="00620B4D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66AA2"/>
    <w:rsid w:val="00866F2D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62A1"/>
    <w:rsid w:val="00974F2F"/>
    <w:rsid w:val="009A6607"/>
    <w:rsid w:val="009A7C1A"/>
    <w:rsid w:val="009B3E2D"/>
    <w:rsid w:val="009B5855"/>
    <w:rsid w:val="009B6254"/>
    <w:rsid w:val="009C4828"/>
    <w:rsid w:val="009D1F83"/>
    <w:rsid w:val="009F196D"/>
    <w:rsid w:val="009F72F3"/>
    <w:rsid w:val="009F7AB5"/>
    <w:rsid w:val="00A35A09"/>
    <w:rsid w:val="00A44B77"/>
    <w:rsid w:val="00A66842"/>
    <w:rsid w:val="00A71CAF"/>
    <w:rsid w:val="00A816F9"/>
    <w:rsid w:val="00A9035B"/>
    <w:rsid w:val="00A91232"/>
    <w:rsid w:val="00AB797E"/>
    <w:rsid w:val="00AC6229"/>
    <w:rsid w:val="00AE5392"/>
    <w:rsid w:val="00AE702A"/>
    <w:rsid w:val="00B00264"/>
    <w:rsid w:val="00B13938"/>
    <w:rsid w:val="00B243B4"/>
    <w:rsid w:val="00B262B7"/>
    <w:rsid w:val="00B31813"/>
    <w:rsid w:val="00B67450"/>
    <w:rsid w:val="00B67D51"/>
    <w:rsid w:val="00BB7CCD"/>
    <w:rsid w:val="00BD62F1"/>
    <w:rsid w:val="00BF170A"/>
    <w:rsid w:val="00BF4B8A"/>
    <w:rsid w:val="00C05BE7"/>
    <w:rsid w:val="00C0746E"/>
    <w:rsid w:val="00C21DDB"/>
    <w:rsid w:val="00C2222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4D0B"/>
    <w:rsid w:val="00DC397A"/>
    <w:rsid w:val="00DD6C11"/>
    <w:rsid w:val="00E03BF0"/>
    <w:rsid w:val="00E630EA"/>
    <w:rsid w:val="00E903BB"/>
    <w:rsid w:val="00EB7D7D"/>
    <w:rsid w:val="00EE15CE"/>
    <w:rsid w:val="00EE7983"/>
    <w:rsid w:val="00F02E81"/>
    <w:rsid w:val="00F061C7"/>
    <w:rsid w:val="00F16623"/>
    <w:rsid w:val="00F305C3"/>
    <w:rsid w:val="00F35A3B"/>
    <w:rsid w:val="00F52C4A"/>
    <w:rsid w:val="00FA5F44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2e4bd6-d7a7-4e4f-9f1b-ad879c52205b.png" Id="R00d21b84af6047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2e4bd6-d7a7-4e4f-9f1b-ad879c52205b.png" Id="Rf588b3ec694840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117</cp:revision>
  <cp:lastPrinted>2013-01-24T12:50:00Z</cp:lastPrinted>
  <dcterms:created xsi:type="dcterms:W3CDTF">2014-11-28T17:11:00Z</dcterms:created>
  <dcterms:modified xsi:type="dcterms:W3CDTF">2015-04-23T18:48:00Z</dcterms:modified>
</cp:coreProperties>
</file>