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26EE7">
        <w:rPr>
          <w:rFonts w:ascii="Arial" w:hAnsi="Arial" w:cs="Arial"/>
          <w:sz w:val="24"/>
          <w:szCs w:val="24"/>
        </w:rPr>
        <w:t>a</w:t>
      </w:r>
      <w:r w:rsidR="00826EE7" w:rsidRPr="00826EE7">
        <w:rPr>
          <w:rFonts w:ascii="Arial" w:hAnsi="Arial" w:cs="Arial"/>
          <w:sz w:val="24"/>
          <w:szCs w:val="24"/>
        </w:rPr>
        <w:t xml:space="preserve"> </w:t>
      </w:r>
      <w:r w:rsidR="00826EE7">
        <w:rPr>
          <w:rFonts w:ascii="Arial" w:hAnsi="Arial" w:cs="Arial"/>
          <w:sz w:val="24"/>
          <w:szCs w:val="24"/>
        </w:rPr>
        <w:t>aplicação de recursos obtidos junto ao governo estadual para a construção de muro de arrimo no bairro Nova Conquista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B24388">
        <w:rPr>
          <w:rFonts w:ascii="Arial" w:hAnsi="Arial" w:cs="Arial"/>
          <w:sz w:val="24"/>
          <w:szCs w:val="24"/>
        </w:rPr>
        <w:t>Administração Municipal recebeu a autorização governamental para a celebração de convênio, no valor de R$ 100 mil, tendo por objeto “Obras de construção de muro de arrimo no bairro Nova Conquista”, conforme Ofício ER nº 143/12, de 06 de maio de 2014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B24388">
        <w:rPr>
          <w:rFonts w:ascii="Arial" w:hAnsi="Arial" w:cs="Arial"/>
          <w:sz w:val="24"/>
          <w:szCs w:val="24"/>
        </w:rPr>
        <w:t>este vereador, desde o início do seu mandato, vem envidando esforços no sentido de conseguir recursos para a melhoria da qualidade de vida da população barbarense – e este recurso é uma das conquistas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24388">
        <w:rPr>
          <w:rFonts w:ascii="Arial" w:hAnsi="Arial" w:cs="Arial"/>
          <w:sz w:val="24"/>
          <w:szCs w:val="24"/>
        </w:rPr>
        <w:t>a construção deste muro será de grande valia aos moradores do bairro Nova Conquista e imediações, pois vai evitar o alagamento de residências e ainda permitir obras estruturais nos imóveis daquela região;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FF3852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24388">
        <w:rPr>
          <w:rFonts w:ascii="Arial" w:hAnsi="Arial" w:cs="Arial"/>
          <w:sz w:val="24"/>
          <w:szCs w:val="24"/>
        </w:rPr>
        <w:t>Os recursos autorizados pelo governo estadual já estão à disposição da Administração Municipal?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</w:t>
      </w:r>
      <w:r w:rsidR="0091733F">
        <w:rPr>
          <w:rFonts w:ascii="Arial" w:hAnsi="Arial" w:cs="Arial"/>
          <w:sz w:val="24"/>
          <w:szCs w:val="24"/>
        </w:rPr>
        <w:t>a resposta for positiva ao item anterior</w:t>
      </w:r>
      <w:r>
        <w:rPr>
          <w:rFonts w:ascii="Arial" w:hAnsi="Arial" w:cs="Arial"/>
          <w:sz w:val="24"/>
          <w:szCs w:val="24"/>
        </w:rPr>
        <w:t>, em que situação está?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negativa</w:t>
      </w:r>
      <w:r w:rsidR="0091733F">
        <w:rPr>
          <w:rFonts w:ascii="Arial" w:hAnsi="Arial" w:cs="Arial"/>
          <w:sz w:val="24"/>
          <w:szCs w:val="24"/>
        </w:rPr>
        <w:t xml:space="preserve"> ao item 1º</w:t>
      </w:r>
      <w:r>
        <w:rPr>
          <w:rFonts w:ascii="Arial" w:hAnsi="Arial" w:cs="Arial"/>
          <w:sz w:val="24"/>
          <w:szCs w:val="24"/>
        </w:rPr>
        <w:t xml:space="preserve">, o que está faltando para que os recursos sejam depositados na conta da Administração Municipal? 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A Administração Municipal </w:t>
      </w:r>
      <w:r w:rsidR="0091733F">
        <w:rPr>
          <w:rFonts w:ascii="Arial" w:hAnsi="Arial" w:cs="Arial"/>
          <w:sz w:val="24"/>
          <w:szCs w:val="24"/>
        </w:rPr>
        <w:t>possui o projeto pronto para a construção do muro</w:t>
      </w:r>
      <w:r>
        <w:rPr>
          <w:rFonts w:ascii="Arial" w:hAnsi="Arial" w:cs="Arial"/>
          <w:sz w:val="24"/>
          <w:szCs w:val="24"/>
        </w:rPr>
        <w:t>?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B24388" w:rsidP="0091733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1733F">
        <w:rPr>
          <w:rFonts w:ascii="Arial" w:hAnsi="Arial" w:cs="Arial"/>
          <w:sz w:val="24"/>
          <w:szCs w:val="24"/>
        </w:rPr>
        <w:t>O edital de licitação para a construção do muro já foi publicado</w:t>
      </w:r>
      <w:r>
        <w:rPr>
          <w:rFonts w:ascii="Arial" w:hAnsi="Arial" w:cs="Arial"/>
          <w:sz w:val="24"/>
          <w:szCs w:val="24"/>
        </w:rPr>
        <w:t>?</w:t>
      </w:r>
      <w:r w:rsidR="0091733F">
        <w:rPr>
          <w:rFonts w:ascii="Arial" w:hAnsi="Arial" w:cs="Arial"/>
          <w:sz w:val="24"/>
          <w:szCs w:val="24"/>
        </w:rPr>
        <w:t xml:space="preserve"> Em caso de resposta positiva, informar seu número.</w:t>
      </w:r>
    </w:p>
    <w:p w:rsidR="00B24388" w:rsidRDefault="00B24388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4388" w:rsidRDefault="0091733F" w:rsidP="00B2438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B24388">
        <w:rPr>
          <w:rFonts w:ascii="Arial" w:hAnsi="Arial" w:cs="Arial"/>
          <w:sz w:val="24"/>
          <w:szCs w:val="24"/>
        </w:rPr>
        <w:t>º)</w:t>
      </w:r>
      <w:proofErr w:type="gramEnd"/>
      <w:r w:rsidR="00B24388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91733F">
        <w:rPr>
          <w:rFonts w:ascii="Arial" w:hAnsi="Arial" w:cs="Arial"/>
        </w:rPr>
        <w:t xml:space="preserve">foi procurado por munícipes questionando a demora na construção do muro de arrimo, que receberá um investimento de </w:t>
      </w:r>
      <w:proofErr w:type="gramStart"/>
      <w:r w:rsidR="0091733F">
        <w:rPr>
          <w:rFonts w:ascii="Arial" w:hAnsi="Arial" w:cs="Arial"/>
        </w:rPr>
        <w:t>R$ 100 conquistado</w:t>
      </w:r>
      <w:proofErr w:type="gramEnd"/>
      <w:r w:rsidR="0091733F">
        <w:rPr>
          <w:rFonts w:ascii="Arial" w:hAnsi="Arial" w:cs="Arial"/>
        </w:rPr>
        <w:t xml:space="preserve"> por meio de emenda parlamentar do deputado </w:t>
      </w:r>
      <w:proofErr w:type="spellStart"/>
      <w:r w:rsidR="0091733F">
        <w:rPr>
          <w:rFonts w:ascii="Arial" w:hAnsi="Arial" w:cs="Arial"/>
        </w:rPr>
        <w:t>Antonio</w:t>
      </w:r>
      <w:proofErr w:type="spellEnd"/>
      <w:r w:rsidR="0091733F">
        <w:rPr>
          <w:rFonts w:ascii="Arial" w:hAnsi="Arial" w:cs="Arial"/>
        </w:rPr>
        <w:t xml:space="preserve"> Mentor, intermediada por este parlamentar. Os munícipes comemoraram a conquista do recurso e se mostraram impacientes para que a obra se torne realidade</w:t>
      </w:r>
      <w:r>
        <w:rPr>
          <w:rFonts w:ascii="Arial" w:hAnsi="Arial" w:cs="Arial"/>
        </w:rPr>
        <w:t xml:space="preserve">. </w:t>
      </w:r>
      <w:r w:rsidR="0091733F">
        <w:rPr>
          <w:rFonts w:ascii="Arial" w:hAnsi="Arial" w:cs="Arial"/>
        </w:rPr>
        <w:t xml:space="preserve"> Para esclarecê-los, subscrevo o presente requerimento.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0A6">
        <w:rPr>
          <w:rFonts w:ascii="Arial" w:hAnsi="Arial" w:cs="Arial"/>
          <w:sz w:val="24"/>
          <w:szCs w:val="24"/>
        </w:rPr>
        <w:t>20 de fevereiro de 2.015.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</w:t>
      </w:r>
      <w:r w:rsidR="007D40A6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986FCE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40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D40A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38a015927e44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7D40A6"/>
    <w:rsid w:val="00815142"/>
    <w:rsid w:val="00826EE7"/>
    <w:rsid w:val="0091733F"/>
    <w:rsid w:val="00986FCE"/>
    <w:rsid w:val="009F196D"/>
    <w:rsid w:val="009F662B"/>
    <w:rsid w:val="00A71CAF"/>
    <w:rsid w:val="00A9035B"/>
    <w:rsid w:val="00AE702A"/>
    <w:rsid w:val="00B24388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c50104-cd00-4c99-9831-9574f06ad390.png" Id="R3bd41120f458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c50104-cd00-4c99-9831-9574f06ad390.png" Id="R7338a015927e44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2015-02-20T17:14:00Z</dcterms:modified>
</cp:coreProperties>
</file>