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467D0">
        <w:rPr>
          <w:rFonts w:ascii="Arial" w:hAnsi="Arial" w:cs="Arial"/>
          <w:sz w:val="24"/>
          <w:szCs w:val="24"/>
        </w:rPr>
        <w:t xml:space="preserve">roçagem e limpeza de mato no campo de Futebol da Rua do Magnésio, frente ao número 47, no bairro </w:t>
      </w:r>
      <w:proofErr w:type="spellStart"/>
      <w:r w:rsidR="004467D0">
        <w:rPr>
          <w:rFonts w:ascii="Arial" w:hAnsi="Arial" w:cs="Arial"/>
          <w:sz w:val="24"/>
          <w:szCs w:val="24"/>
        </w:rPr>
        <w:t>Mollon</w:t>
      </w:r>
      <w:proofErr w:type="spellEnd"/>
      <w:r w:rsidR="004467D0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467D0">
        <w:rPr>
          <w:rFonts w:ascii="Arial" w:hAnsi="Arial" w:cs="Arial"/>
          <w:sz w:val="24"/>
          <w:szCs w:val="24"/>
        </w:rPr>
        <w:t xml:space="preserve">, proceda com </w:t>
      </w:r>
      <w:r w:rsidR="004467D0">
        <w:rPr>
          <w:rFonts w:ascii="Arial" w:hAnsi="Arial" w:cs="Arial"/>
          <w:sz w:val="24"/>
          <w:szCs w:val="24"/>
        </w:rPr>
        <w:t xml:space="preserve">roçagem e limpeza de mato </w:t>
      </w:r>
      <w:r w:rsidR="004467D0">
        <w:rPr>
          <w:rFonts w:ascii="Arial" w:hAnsi="Arial" w:cs="Arial"/>
          <w:sz w:val="24"/>
          <w:szCs w:val="24"/>
        </w:rPr>
        <w:t>no campo de Futebol d</w:t>
      </w:r>
      <w:r w:rsidR="004467D0">
        <w:rPr>
          <w:rFonts w:ascii="Arial" w:hAnsi="Arial" w:cs="Arial"/>
          <w:sz w:val="24"/>
          <w:szCs w:val="24"/>
        </w:rPr>
        <w:t xml:space="preserve">a Rua do Magnésio, frente ao número 47, no bairro </w:t>
      </w:r>
      <w:proofErr w:type="spellStart"/>
      <w:r w:rsidR="004467D0">
        <w:rPr>
          <w:rFonts w:ascii="Arial" w:hAnsi="Arial" w:cs="Arial"/>
          <w:sz w:val="24"/>
          <w:szCs w:val="24"/>
        </w:rPr>
        <w:t>Mollon</w:t>
      </w:r>
      <w:proofErr w:type="spellEnd"/>
      <w:r w:rsidR="004467D0">
        <w:rPr>
          <w:rFonts w:ascii="Arial" w:hAnsi="Arial" w:cs="Arial"/>
          <w:sz w:val="24"/>
          <w:szCs w:val="24"/>
        </w:rPr>
        <w:t>,</w:t>
      </w:r>
      <w:r w:rsidR="004467D0">
        <w:rPr>
          <w:rFonts w:ascii="Arial" w:hAnsi="Arial" w:cs="Arial"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pois o mato está dificultando o uso </w:t>
      </w:r>
      <w:r w:rsidR="004467D0">
        <w:rPr>
          <w:rFonts w:ascii="Arial" w:hAnsi="Arial" w:cs="Arial"/>
          <w:sz w:val="24"/>
          <w:szCs w:val="24"/>
        </w:rPr>
        <w:t xml:space="preserve">do local. 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467D0">
        <w:rPr>
          <w:rFonts w:ascii="Arial" w:hAnsi="Arial" w:cs="Arial"/>
          <w:sz w:val="24"/>
          <w:szCs w:val="24"/>
        </w:rPr>
        <w:t>15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467D0">
        <w:rPr>
          <w:rFonts w:ascii="Arial" w:hAnsi="Arial" w:cs="Arial"/>
          <w:sz w:val="24"/>
          <w:szCs w:val="24"/>
        </w:rPr>
        <w:t>janeiro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11" w:rsidRDefault="00CB7411">
      <w:r>
        <w:separator/>
      </w:r>
    </w:p>
  </w:endnote>
  <w:endnote w:type="continuationSeparator" w:id="0">
    <w:p w:rsidR="00CB7411" w:rsidRDefault="00CB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11" w:rsidRDefault="00CB7411">
      <w:r>
        <w:separator/>
      </w:r>
    </w:p>
  </w:footnote>
  <w:footnote w:type="continuationSeparator" w:id="0">
    <w:p w:rsidR="00CB7411" w:rsidRDefault="00CB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785d8509b94c8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2135e9-9bb1-4a03-9926-308685a60bb7.png" Id="R461da444737d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2135e9-9bb1-4a03-9926-308685a60bb7.png" Id="Re9785d8509b9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2015-01-15T17:27:00Z</dcterms:created>
  <dcterms:modified xsi:type="dcterms:W3CDTF">2015-01-15T17:27:00Z</dcterms:modified>
</cp:coreProperties>
</file>