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5" w:rsidRDefault="00BB4EC5" w:rsidP="00FC50CE">
      <w:pPr>
        <w:pStyle w:val="Ttulo"/>
      </w:pPr>
      <w:bookmarkStart w:id="0" w:name="_GoBack"/>
      <w:bookmarkEnd w:id="0"/>
      <w:r>
        <w:t>MOÇÃO Nº 77/09</w:t>
      </w:r>
    </w:p>
    <w:p w:rsidR="00BB4EC5" w:rsidRDefault="00BB4EC5" w:rsidP="00FC50CE">
      <w:pPr>
        <w:pStyle w:val="Subttulo"/>
        <w:spacing w:line="240" w:lineRule="auto"/>
        <w:rPr>
          <w:szCs w:val="24"/>
        </w:rPr>
      </w:pPr>
      <w:r>
        <w:rPr>
          <w:szCs w:val="24"/>
        </w:rPr>
        <w:t>De Apelo</w:t>
      </w:r>
    </w:p>
    <w:p w:rsidR="00BB4EC5" w:rsidRDefault="00BB4EC5" w:rsidP="00FC50CE">
      <w:pPr>
        <w:jc w:val="both"/>
        <w:rPr>
          <w:b/>
          <w:bCs/>
          <w:szCs w:val="24"/>
        </w:rPr>
      </w:pPr>
    </w:p>
    <w:p w:rsidR="00BB4EC5" w:rsidRPr="008A737A" w:rsidRDefault="00BB4EC5" w:rsidP="00FC50CE">
      <w:pPr>
        <w:pStyle w:val="Recuodecorpodetexto"/>
        <w:spacing w:line="240" w:lineRule="auto"/>
        <w:rPr>
          <w:i w:val="0"/>
        </w:rPr>
      </w:pPr>
      <w:r w:rsidRPr="008D284B">
        <w:t>“</w:t>
      </w:r>
      <w:r w:rsidRPr="00CF534C">
        <w:rPr>
          <w:i w:val="0"/>
        </w:rPr>
        <w:t>Manifesta apelo ao Excelentíssimo</w:t>
      </w:r>
      <w:r>
        <w:rPr>
          <w:i w:val="0"/>
        </w:rPr>
        <w:t xml:space="preserve"> </w:t>
      </w:r>
      <w:r w:rsidRPr="008A737A">
        <w:rPr>
          <w:b/>
          <w:i w:val="0"/>
        </w:rPr>
        <w:t>Deputado Estadual e Cidadão Barbarense Francisco Sardelli</w:t>
      </w:r>
      <w:r w:rsidRPr="008A737A">
        <w:rPr>
          <w:i w:val="0"/>
        </w:rPr>
        <w:t xml:space="preserve">, </w:t>
      </w:r>
      <w:r>
        <w:rPr>
          <w:i w:val="0"/>
        </w:rPr>
        <w:t>para que possa indicar junto ao Governo Estadual a instalação em nosso município de uma agência do Poupa- Tempo”</w:t>
      </w:r>
    </w:p>
    <w:p w:rsidR="00BB4EC5" w:rsidRPr="008A737A" w:rsidRDefault="00BB4EC5" w:rsidP="00FC50CE">
      <w:pPr>
        <w:pStyle w:val="Recuodecorpodetexto"/>
        <w:spacing w:line="240" w:lineRule="auto"/>
        <w:ind w:left="0" w:firstLine="1260"/>
        <w:rPr>
          <w:i w:val="0"/>
        </w:rPr>
      </w:pPr>
    </w:p>
    <w:p w:rsidR="00BB4EC5" w:rsidRDefault="00BB4EC5" w:rsidP="00FC50CE">
      <w:pPr>
        <w:pStyle w:val="Recuodecorpodetexto"/>
        <w:spacing w:line="240" w:lineRule="auto"/>
        <w:ind w:left="0" w:firstLine="1260"/>
        <w:rPr>
          <w:i w:val="0"/>
        </w:rPr>
      </w:pPr>
      <w:r w:rsidRPr="00CF534C">
        <w:rPr>
          <w:b/>
          <w:i w:val="0"/>
        </w:rPr>
        <w:t>Considerando-se</w:t>
      </w:r>
      <w:r w:rsidRPr="00CF534C">
        <w:rPr>
          <w:i w:val="0"/>
        </w:rPr>
        <w:t xml:space="preserve"> que, </w:t>
      </w:r>
      <w:r>
        <w:rPr>
          <w:i w:val="0"/>
        </w:rPr>
        <w:t>nosso município conta hoje com aproximadamente duzentos mil habitantes e quando necessita utilizar os serviços das agências do Poupa-Tempo, se vêem obrigados a se deslocar até a cidade de Campinas;</w:t>
      </w:r>
    </w:p>
    <w:p w:rsidR="00BB4EC5" w:rsidRPr="00CF534C" w:rsidRDefault="00BB4EC5" w:rsidP="00FC50CE">
      <w:pPr>
        <w:pStyle w:val="Recuodecorpodetexto"/>
        <w:spacing w:line="240" w:lineRule="auto"/>
        <w:ind w:left="0" w:firstLine="1260"/>
        <w:rPr>
          <w:i w:val="0"/>
        </w:rPr>
      </w:pPr>
    </w:p>
    <w:p w:rsidR="00BB4EC5" w:rsidRDefault="00BB4EC5" w:rsidP="00FC50CE">
      <w:pPr>
        <w:pStyle w:val="Recuodecorpodetexto"/>
        <w:spacing w:line="240" w:lineRule="auto"/>
        <w:ind w:left="0" w:firstLine="1260"/>
        <w:rPr>
          <w:i w:val="0"/>
        </w:rPr>
      </w:pPr>
      <w:r w:rsidRPr="00CF534C">
        <w:rPr>
          <w:b/>
          <w:i w:val="0"/>
        </w:rPr>
        <w:t>Considerando-se</w:t>
      </w:r>
      <w:r>
        <w:rPr>
          <w:i w:val="0"/>
        </w:rPr>
        <w:t xml:space="preserve"> que, recentemente foi designado para o nosso município uma Unidade Móvel do Poupa-Tempo, que em poucos dias atendeu milhares de munícipes, sendo que em anos anteriores já foi cogitado instalar em nosso município uma Agência do Poupa-Tempo;</w:t>
      </w:r>
    </w:p>
    <w:p w:rsidR="00BB4EC5" w:rsidRDefault="00BB4EC5" w:rsidP="00FC50CE">
      <w:pPr>
        <w:pStyle w:val="Recuodecorpodetexto"/>
        <w:spacing w:line="240" w:lineRule="auto"/>
        <w:ind w:left="0" w:firstLine="1260"/>
        <w:rPr>
          <w:i w:val="0"/>
        </w:rPr>
      </w:pPr>
    </w:p>
    <w:p w:rsidR="00BB4EC5" w:rsidRPr="00F50D5E" w:rsidRDefault="00BB4EC5" w:rsidP="00FC50CE">
      <w:pPr>
        <w:pStyle w:val="Recuodecorpodetexto"/>
        <w:spacing w:line="240" w:lineRule="auto"/>
        <w:ind w:left="0" w:firstLine="1260"/>
        <w:rPr>
          <w:b/>
          <w:i w:val="0"/>
        </w:rPr>
      </w:pPr>
      <w:r>
        <w:rPr>
          <w:b/>
          <w:i w:val="0"/>
        </w:rPr>
        <w:t xml:space="preserve">Considerando-se </w:t>
      </w:r>
      <w:r>
        <w:rPr>
          <w:i w:val="0"/>
        </w:rPr>
        <w:t xml:space="preserve">que, a expansão do Poupa-Tempo é uma ação que tem contribuído para melhorar o atendimento à população, pois o Poupa-Tempo oferece mais de 400 serviços públicos, como emissão do RG., Atestado de Antecedentes Criminais, Carteira de Trabalho, renovação da Carteira de Motorista, entre outros. </w:t>
      </w:r>
      <w:r w:rsidRPr="00F50D5E">
        <w:rPr>
          <w:b/>
          <w:i w:val="0"/>
        </w:rPr>
        <w:t xml:space="preserve">    </w:t>
      </w:r>
    </w:p>
    <w:p w:rsidR="00BB4EC5" w:rsidRPr="00F50D5E" w:rsidRDefault="00BB4EC5" w:rsidP="00FC50CE">
      <w:pPr>
        <w:pStyle w:val="Recuodecorpodetexto"/>
        <w:spacing w:line="240" w:lineRule="auto"/>
        <w:ind w:left="0" w:firstLine="1260"/>
        <w:rPr>
          <w:b/>
          <w:i w:val="0"/>
        </w:rPr>
      </w:pPr>
    </w:p>
    <w:p w:rsidR="00BB4EC5" w:rsidRPr="00CF534C" w:rsidRDefault="00BB4EC5" w:rsidP="00FC50CE">
      <w:pPr>
        <w:pStyle w:val="Recuodecorpodetexto"/>
        <w:spacing w:line="240" w:lineRule="auto"/>
        <w:ind w:left="0" w:firstLine="1260"/>
        <w:rPr>
          <w:i w:val="0"/>
        </w:rPr>
      </w:pPr>
      <w:r w:rsidRPr="00CF534C">
        <w:rPr>
          <w:i w:val="0"/>
        </w:rPr>
        <w:t>Proponho a Mesa, na forma regimental, após ouvido o plenário</w:t>
      </w:r>
      <w:r w:rsidRPr="0082466B">
        <w:rPr>
          <w:i w:val="0"/>
        </w:rPr>
        <w:t>,</w:t>
      </w:r>
      <w:r w:rsidRPr="00CF534C">
        <w:rPr>
          <w:b/>
          <w:i w:val="0"/>
        </w:rPr>
        <w:t xml:space="preserve"> MOÇÃO DE APELO</w:t>
      </w:r>
      <w:r w:rsidRPr="00CF534C">
        <w:rPr>
          <w:i w:val="0"/>
        </w:rPr>
        <w:t>, ao</w:t>
      </w:r>
      <w:r>
        <w:rPr>
          <w:i w:val="0"/>
        </w:rPr>
        <w:t xml:space="preserve"> Excelentíssimo Deputado Estadual e Cidadão Barbarense Francisco Sardelli, </w:t>
      </w:r>
      <w:r w:rsidRPr="00CF534C">
        <w:rPr>
          <w:i w:val="0"/>
        </w:rPr>
        <w:t>na seguinte forma enunciada:</w:t>
      </w:r>
    </w:p>
    <w:p w:rsidR="00BB4EC5" w:rsidRPr="00CF534C" w:rsidRDefault="00BB4EC5" w:rsidP="00FC50CE">
      <w:pPr>
        <w:pStyle w:val="Recuodecorpodetexto"/>
        <w:spacing w:line="240" w:lineRule="auto"/>
        <w:ind w:left="0"/>
        <w:rPr>
          <w:i w:val="0"/>
        </w:rPr>
      </w:pPr>
    </w:p>
    <w:p w:rsidR="00BB4EC5" w:rsidRDefault="00BB4EC5" w:rsidP="00FC50CE">
      <w:pPr>
        <w:pStyle w:val="Recuodecorpodetexto"/>
        <w:spacing w:line="240" w:lineRule="auto"/>
        <w:ind w:left="0"/>
      </w:pPr>
      <w:r>
        <w:rPr>
          <w:i w:val="0"/>
        </w:rPr>
        <w:t xml:space="preserve">                 “A Câmara Municipal de Santa Bárbara d’Oeste </w:t>
      </w:r>
      <w:r w:rsidRPr="0082466B">
        <w:rPr>
          <w:b/>
          <w:i w:val="0"/>
        </w:rPr>
        <w:t>APELA</w:t>
      </w:r>
      <w:r>
        <w:rPr>
          <w:i w:val="0"/>
        </w:rPr>
        <w:t xml:space="preserve"> </w:t>
      </w:r>
      <w:r w:rsidRPr="00CF534C">
        <w:rPr>
          <w:i w:val="0"/>
        </w:rPr>
        <w:t xml:space="preserve">ao </w:t>
      </w:r>
      <w:r w:rsidRPr="004453D1">
        <w:rPr>
          <w:b/>
          <w:i w:val="0"/>
        </w:rPr>
        <w:t>Excelentíssimo Deputado Estadual e Cidadão Barbarense</w:t>
      </w:r>
      <w:r>
        <w:rPr>
          <w:b/>
          <w:i w:val="0"/>
        </w:rPr>
        <w:t xml:space="preserve"> Francisco Sardelli</w:t>
      </w:r>
      <w:r>
        <w:rPr>
          <w:i w:val="0"/>
        </w:rPr>
        <w:t>, para que possa indicar junto ao Governo do Estado, a instalação de uma agência do Poupa-Tempo em nosso município”.</w:t>
      </w:r>
      <w:r>
        <w:t xml:space="preserve"> </w:t>
      </w:r>
    </w:p>
    <w:p w:rsidR="00BB4EC5" w:rsidRPr="00683DAC" w:rsidRDefault="00BB4EC5" w:rsidP="00FC50CE">
      <w:pPr>
        <w:ind w:firstLine="1320"/>
        <w:jc w:val="both"/>
        <w:rPr>
          <w:bCs/>
          <w:szCs w:val="24"/>
        </w:rPr>
      </w:pPr>
    </w:p>
    <w:p w:rsidR="00BB4EC5" w:rsidRDefault="00BB4EC5" w:rsidP="00FC50CE">
      <w:pPr>
        <w:ind w:firstLine="1320"/>
        <w:jc w:val="both"/>
      </w:pPr>
      <w:r>
        <w:t>Plenário “Dr. Tancredo Neves”, em 03 de abril de 2009.</w:t>
      </w:r>
    </w:p>
    <w:p w:rsidR="00BB4EC5" w:rsidRDefault="00BB4EC5" w:rsidP="00FC50CE">
      <w:pPr>
        <w:ind w:firstLine="1320"/>
        <w:jc w:val="both"/>
      </w:pPr>
    </w:p>
    <w:p w:rsidR="00BB4EC5" w:rsidRDefault="00BB4EC5" w:rsidP="00FC50CE">
      <w:pPr>
        <w:ind w:firstLine="1320"/>
        <w:jc w:val="center"/>
      </w:pPr>
    </w:p>
    <w:p w:rsidR="00BB4EC5" w:rsidRPr="00202D3E" w:rsidRDefault="00BB4EC5" w:rsidP="00FC50CE">
      <w:pPr>
        <w:jc w:val="center"/>
        <w:rPr>
          <w:b/>
        </w:rPr>
      </w:pPr>
      <w:r w:rsidRPr="00202D3E">
        <w:rPr>
          <w:b/>
        </w:rPr>
        <w:t>CARLOS FONTES</w:t>
      </w:r>
    </w:p>
    <w:p w:rsidR="00BB4EC5" w:rsidRDefault="00BB4EC5" w:rsidP="00FC50CE">
      <w:pPr>
        <w:jc w:val="center"/>
      </w:pPr>
      <w:r>
        <w:t>-Vereador/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CE" w:rsidRDefault="00FC50CE">
      <w:r>
        <w:separator/>
      </w:r>
    </w:p>
  </w:endnote>
  <w:endnote w:type="continuationSeparator" w:id="0">
    <w:p w:rsidR="00FC50CE" w:rsidRDefault="00FC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CE" w:rsidRDefault="00FC50CE">
      <w:r>
        <w:separator/>
      </w:r>
    </w:p>
  </w:footnote>
  <w:footnote w:type="continuationSeparator" w:id="0">
    <w:p w:rsidR="00FC50CE" w:rsidRDefault="00FC5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F219F"/>
    <w:rsid w:val="009F196D"/>
    <w:rsid w:val="00A9035B"/>
    <w:rsid w:val="00BB4EC5"/>
    <w:rsid w:val="00CD613B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B4EC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B4EC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BB4EC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