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A02DDB">
        <w:rPr>
          <w:rFonts w:ascii="Arial" w:hAnsi="Arial" w:cs="Arial"/>
        </w:rPr>
        <w:t>00329</w:t>
      </w:r>
      <w:r w:rsidRPr="00D409BC">
        <w:rPr>
          <w:rFonts w:ascii="Arial" w:hAnsi="Arial" w:cs="Arial"/>
        </w:rPr>
        <w:t>/</w:t>
      </w:r>
      <w:r w:rsidR="00A02DDB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Requer informações acerca d</w:t>
      </w:r>
      <w:r w:rsidR="0063697A">
        <w:rPr>
          <w:rFonts w:ascii="Arial" w:hAnsi="Arial" w:cs="Arial"/>
          <w:sz w:val="24"/>
          <w:szCs w:val="24"/>
        </w:rPr>
        <w:t>as obras de construção da UPA (Unidade de Pronto Atendimento)</w:t>
      </w:r>
      <w:r w:rsidR="00745E90" w:rsidRPr="00745E90">
        <w:rPr>
          <w:rFonts w:ascii="Arial" w:hAnsi="Arial" w:cs="Arial"/>
          <w:sz w:val="24"/>
          <w:szCs w:val="24"/>
        </w:rPr>
        <w:t xml:space="preserve"> no </w:t>
      </w:r>
      <w:r w:rsidR="00BC51D0">
        <w:rPr>
          <w:rFonts w:ascii="Arial" w:hAnsi="Arial" w:cs="Arial"/>
          <w:sz w:val="24"/>
          <w:szCs w:val="24"/>
        </w:rPr>
        <w:t>município</w:t>
      </w:r>
      <w:r w:rsidRPr="00D409BC">
        <w:rPr>
          <w:rFonts w:ascii="Arial" w:hAnsi="Arial" w:cs="Arial"/>
          <w:sz w:val="24"/>
          <w:szCs w:val="24"/>
        </w:rPr>
        <w:t xml:space="preserve">.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atendidas;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5059EA" w:rsidRPr="00D409BC" w:rsidRDefault="005059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59EA" w:rsidRDefault="00745E90" w:rsidP="005059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C51D0">
        <w:rPr>
          <w:rFonts w:ascii="Arial" w:hAnsi="Arial" w:cs="Arial"/>
          <w:sz w:val="24"/>
          <w:szCs w:val="24"/>
        </w:rPr>
        <w:t xml:space="preserve">Santa Bárbara d’Oeste possui duas </w:t>
      </w:r>
      <w:proofErr w:type="spellStart"/>
      <w:r w:rsidR="00BC51D0">
        <w:rPr>
          <w:rFonts w:ascii="Arial" w:hAnsi="Arial" w:cs="Arial"/>
          <w:sz w:val="24"/>
          <w:szCs w:val="24"/>
        </w:rPr>
        <w:t>UPAs</w:t>
      </w:r>
      <w:proofErr w:type="spellEnd"/>
      <w:r w:rsidR="00BC51D0">
        <w:rPr>
          <w:rFonts w:ascii="Arial" w:hAnsi="Arial" w:cs="Arial"/>
          <w:sz w:val="24"/>
          <w:szCs w:val="24"/>
        </w:rPr>
        <w:t xml:space="preserve"> que oferecem atendimento médico de urgência e emergência aos munícipes</w:t>
      </w:r>
      <w:r w:rsidR="005059EA" w:rsidRPr="00D409BC">
        <w:rPr>
          <w:rFonts w:ascii="Arial" w:hAnsi="Arial" w:cs="Arial"/>
          <w:sz w:val="24"/>
          <w:szCs w:val="24"/>
        </w:rPr>
        <w:t>;</w:t>
      </w:r>
    </w:p>
    <w:p w:rsidR="00BC51D0" w:rsidRDefault="00BC51D0" w:rsidP="005059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51D0" w:rsidRDefault="00BC51D0" w:rsidP="00BC51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as obras da terceira UPA de Santa Bárbara d’Oeste, no bairro Santa Rita de Cássia, foram iniciadas em setembro de 2011</w:t>
      </w:r>
      <w:r w:rsidRPr="00D409BC">
        <w:rPr>
          <w:rFonts w:ascii="Arial" w:hAnsi="Arial" w:cs="Arial"/>
          <w:sz w:val="24"/>
          <w:szCs w:val="24"/>
        </w:rPr>
        <w:t>;</w:t>
      </w:r>
    </w:p>
    <w:p w:rsidR="00C2138F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138F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138F" w:rsidRPr="00D409BC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95FF8" w:rsidRDefault="00FF3852" w:rsidP="00FF3852">
      <w:pPr>
        <w:jc w:val="both"/>
        <w:rPr>
          <w:rFonts w:ascii="Arial" w:hAnsi="Arial" w:cs="Arial"/>
          <w:szCs w:val="24"/>
        </w:rPr>
      </w:pPr>
      <w:r w:rsidRPr="00495FF8">
        <w:rPr>
          <w:rFonts w:ascii="Arial" w:hAnsi="Arial" w:cs="Arial"/>
          <w:szCs w:val="24"/>
        </w:rPr>
        <w:lastRenderedPageBreak/>
        <w:t xml:space="preserve">REQUERIMENTO Nº </w:t>
      </w:r>
      <w:r w:rsidR="007875BD">
        <w:rPr>
          <w:rFonts w:ascii="Arial" w:hAnsi="Arial" w:cs="Arial"/>
          <w:szCs w:val="24"/>
        </w:rPr>
        <w:t>329/2013</w:t>
      </w:r>
      <w:r w:rsidRPr="00495FF8">
        <w:rPr>
          <w:rFonts w:ascii="Arial" w:hAnsi="Arial" w:cs="Arial"/>
          <w:szCs w:val="24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5FF8" w:rsidRPr="00D409BC" w:rsidRDefault="00495F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E90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C2138F">
        <w:rPr>
          <w:rFonts w:ascii="Arial" w:hAnsi="Arial" w:cs="Arial"/>
          <w:sz w:val="24"/>
          <w:szCs w:val="24"/>
        </w:rPr>
        <w:t>Qual é o prazo previsto para o término das obras de construção da UPA</w:t>
      </w:r>
      <w:r w:rsidR="00745E90">
        <w:rPr>
          <w:rFonts w:ascii="Arial" w:hAnsi="Arial" w:cs="Arial"/>
          <w:sz w:val="24"/>
          <w:szCs w:val="24"/>
        </w:rPr>
        <w:t>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246989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C2138F">
        <w:rPr>
          <w:rFonts w:ascii="Arial" w:hAnsi="Arial" w:cs="Arial"/>
          <w:sz w:val="24"/>
          <w:szCs w:val="24"/>
        </w:rPr>
        <w:t>As obras estão em andamento</w:t>
      </w:r>
      <w:r w:rsidR="00246989">
        <w:rPr>
          <w:rFonts w:ascii="Arial" w:hAnsi="Arial" w:cs="Arial"/>
          <w:sz w:val="24"/>
          <w:szCs w:val="24"/>
        </w:rPr>
        <w:t>?</w:t>
      </w:r>
    </w:p>
    <w:p w:rsidR="00D409BC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3º) </w:t>
      </w:r>
      <w:r w:rsidR="00C2138F">
        <w:rPr>
          <w:rFonts w:ascii="Arial" w:hAnsi="Arial" w:cs="Arial"/>
          <w:sz w:val="24"/>
          <w:szCs w:val="24"/>
        </w:rPr>
        <w:t>Em caso de resposta negativa ao item 2, quais os motivos que levaram à paralisação das obras</w:t>
      </w:r>
      <w:r w:rsidR="00D409BC" w:rsidRPr="00D409BC">
        <w:rPr>
          <w:rFonts w:ascii="Arial" w:hAnsi="Arial" w:cs="Arial"/>
          <w:sz w:val="24"/>
          <w:szCs w:val="24"/>
        </w:rPr>
        <w:t>?</w:t>
      </w:r>
    </w:p>
    <w:p w:rsidR="00C2138F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138F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As obras executadas pela empresa vencedora da licitação seguem o cronograma estabelecido pela Administração Municipal?</w:t>
      </w:r>
    </w:p>
    <w:p w:rsidR="00910658" w:rsidRDefault="009106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658" w:rsidRDefault="009106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Quais medidas são adotadas pela Administração Municipal para coibir furtos de materiais nas obras e garantir a segurança dos munícipes que residem no entorno das obras da UPA?</w:t>
      </w:r>
    </w:p>
    <w:p w:rsidR="00462F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2F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Que trabalho </w:t>
      </w:r>
      <w:r w:rsidRPr="00462FBC">
        <w:rPr>
          <w:rFonts w:ascii="Arial" w:hAnsi="Arial" w:cs="Arial"/>
          <w:sz w:val="24"/>
          <w:szCs w:val="24"/>
        </w:rPr>
        <w:t xml:space="preserve">de prevenção está sendo feito </w:t>
      </w:r>
      <w:r>
        <w:rPr>
          <w:rFonts w:ascii="Arial" w:hAnsi="Arial" w:cs="Arial"/>
          <w:sz w:val="24"/>
          <w:szCs w:val="24"/>
        </w:rPr>
        <w:t xml:space="preserve">pela Administração Municipal </w:t>
      </w:r>
      <w:r w:rsidRPr="00462FBC">
        <w:rPr>
          <w:rFonts w:ascii="Arial" w:hAnsi="Arial" w:cs="Arial"/>
          <w:sz w:val="24"/>
          <w:szCs w:val="24"/>
        </w:rPr>
        <w:t xml:space="preserve">para reduzir o fluxo de pessoas que procuram </w:t>
      </w:r>
      <w:r>
        <w:rPr>
          <w:rFonts w:ascii="Arial" w:hAnsi="Arial" w:cs="Arial"/>
          <w:sz w:val="24"/>
          <w:szCs w:val="24"/>
        </w:rPr>
        <w:t xml:space="preserve">as duas outras </w:t>
      </w:r>
      <w:proofErr w:type="spellStart"/>
      <w:r>
        <w:rPr>
          <w:rFonts w:ascii="Arial" w:hAnsi="Arial" w:cs="Arial"/>
          <w:sz w:val="24"/>
          <w:szCs w:val="24"/>
        </w:rPr>
        <w:t>UPAs</w:t>
      </w:r>
      <w:proofErr w:type="spellEnd"/>
      <w:r>
        <w:rPr>
          <w:rFonts w:ascii="Arial" w:hAnsi="Arial" w:cs="Arial"/>
          <w:sz w:val="24"/>
          <w:szCs w:val="24"/>
        </w:rPr>
        <w:t xml:space="preserve"> de Santa Bárbara d’Oeste para casos que não são considerados de urgência e emergência médica?</w:t>
      </w:r>
    </w:p>
    <w:p w:rsidR="00462F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09BC" w:rsidRPr="00D409BC" w:rsidRDefault="00FF3852" w:rsidP="00FF3852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t xml:space="preserve">Este vereador foi procurado por diversos munícipes questionando a </w:t>
      </w:r>
      <w:r w:rsidR="00910658">
        <w:rPr>
          <w:rFonts w:ascii="Arial" w:hAnsi="Arial" w:cs="Arial"/>
        </w:rPr>
        <w:t xml:space="preserve">insegurança de viver ao lado de uma obra inacabada. </w:t>
      </w:r>
      <w:r w:rsidR="00393EF5">
        <w:rPr>
          <w:rFonts w:ascii="Arial" w:hAnsi="Arial" w:cs="Arial"/>
        </w:rPr>
        <w:t xml:space="preserve">Os moradores da região alegam que </w:t>
      </w:r>
      <w:r w:rsidR="00910658">
        <w:rPr>
          <w:rFonts w:ascii="Arial" w:hAnsi="Arial" w:cs="Arial"/>
        </w:rPr>
        <w:t xml:space="preserve">a </w:t>
      </w:r>
      <w:r w:rsidR="00393EF5">
        <w:rPr>
          <w:rFonts w:ascii="Arial" w:hAnsi="Arial" w:cs="Arial"/>
        </w:rPr>
        <w:t xml:space="preserve">demora na conclusão da obra </w:t>
      </w:r>
      <w:r w:rsidR="00910658">
        <w:rPr>
          <w:rFonts w:ascii="Arial" w:hAnsi="Arial" w:cs="Arial"/>
        </w:rPr>
        <w:t>tem gerado medo</w:t>
      </w:r>
      <w:r w:rsidR="00393EF5">
        <w:rPr>
          <w:rFonts w:ascii="Arial" w:hAnsi="Arial" w:cs="Arial"/>
        </w:rPr>
        <w:t xml:space="preserve"> entre a comunidade</w:t>
      </w:r>
      <w:r w:rsidR="00910658">
        <w:rPr>
          <w:rFonts w:ascii="Arial" w:hAnsi="Arial" w:cs="Arial"/>
        </w:rPr>
        <w:t>, que v</w:t>
      </w:r>
      <w:r w:rsidR="00393EF5">
        <w:rPr>
          <w:rFonts w:ascii="Arial" w:hAnsi="Arial" w:cs="Arial"/>
        </w:rPr>
        <w:t xml:space="preserve">ê </w:t>
      </w:r>
      <w:r w:rsidR="00910658">
        <w:rPr>
          <w:rFonts w:ascii="Arial" w:hAnsi="Arial" w:cs="Arial"/>
        </w:rPr>
        <w:t>o local ser utilizado por pessoas desocupadas</w:t>
      </w:r>
      <w:r w:rsidR="00393EF5">
        <w:rPr>
          <w:rFonts w:ascii="Arial" w:hAnsi="Arial" w:cs="Arial"/>
        </w:rPr>
        <w:t>, inclusive</w:t>
      </w:r>
      <w:r w:rsidR="00910658">
        <w:rPr>
          <w:rFonts w:ascii="Arial" w:hAnsi="Arial" w:cs="Arial"/>
        </w:rPr>
        <w:t xml:space="preserve"> para atividades ilícitas</w:t>
      </w:r>
      <w:r w:rsidR="00D409BC" w:rsidRPr="00D409BC">
        <w:rPr>
          <w:rFonts w:ascii="Arial" w:hAnsi="Arial" w:cs="Arial"/>
        </w:rPr>
        <w:t>.</w:t>
      </w:r>
    </w:p>
    <w:p w:rsidR="00FF3852" w:rsidRPr="00D409BC" w:rsidRDefault="00FF3852" w:rsidP="00FF3852">
      <w:pPr>
        <w:pStyle w:val="Recuodecorpodetexto2"/>
        <w:rPr>
          <w:rFonts w:ascii="Arial" w:hAnsi="Arial" w:cs="Arial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09BC" w:rsidRPr="00D409BC">
        <w:rPr>
          <w:rFonts w:ascii="Arial" w:hAnsi="Arial" w:cs="Arial"/>
          <w:sz w:val="24"/>
          <w:szCs w:val="24"/>
        </w:rPr>
        <w:t>06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D409BC" w:rsidRPr="00D409BC">
        <w:rPr>
          <w:rFonts w:ascii="Arial" w:hAnsi="Arial" w:cs="Arial"/>
          <w:sz w:val="24"/>
          <w:szCs w:val="24"/>
        </w:rPr>
        <w:t>março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495FF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495FF8" w:rsidRPr="00AE69B4" w:rsidRDefault="00495FF8" w:rsidP="00495FF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2.4pt;margin-top:6.55pt;width:36.35pt;height:29.2pt;z-index:-251658752" wrapcoords="-635 0 -635 20800 21600 20800 21600 0 -635 0">
            <v:imagedata r:id="rId7" o:title=""/>
            <w10:wrap type="tight"/>
          </v:shape>
        </w:pict>
      </w:r>
      <w:r w:rsidRPr="00AE69B4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66225D">
        <w:rPr>
          <w:rFonts w:ascii="Arial" w:hAnsi="Arial" w:cs="Arial"/>
          <w:b/>
          <w:sz w:val="24"/>
          <w:szCs w:val="24"/>
        </w:rPr>
        <w:t xml:space="preserve">   </w:t>
      </w:r>
      <w:r w:rsidRPr="00AE69B4">
        <w:rPr>
          <w:rFonts w:ascii="Arial" w:hAnsi="Arial" w:cs="Arial"/>
          <w:b/>
          <w:sz w:val="24"/>
          <w:szCs w:val="24"/>
        </w:rPr>
        <w:t xml:space="preserve">   “Pereira”</w:t>
      </w:r>
    </w:p>
    <w:p w:rsidR="00495FF8" w:rsidRPr="00AE69B4" w:rsidRDefault="00495FF8" w:rsidP="00495FF8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66225D">
        <w:rPr>
          <w:rFonts w:ascii="Arial" w:hAnsi="Arial" w:cs="Arial"/>
          <w:sz w:val="24"/>
          <w:szCs w:val="24"/>
        </w:rPr>
        <w:t xml:space="preserve"> </w:t>
      </w:r>
      <w:r w:rsidRPr="00AE69B4">
        <w:rPr>
          <w:rFonts w:ascii="Arial" w:hAnsi="Arial" w:cs="Arial"/>
          <w:sz w:val="24"/>
          <w:szCs w:val="24"/>
        </w:rPr>
        <w:t xml:space="preserve">    - Vereador PT - </w:t>
      </w:r>
    </w:p>
    <w:p w:rsidR="009F196D" w:rsidRPr="00CF7F49" w:rsidRDefault="0066225D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D75" w:rsidRDefault="00C85D75">
      <w:r>
        <w:separator/>
      </w:r>
    </w:p>
  </w:endnote>
  <w:endnote w:type="continuationSeparator" w:id="0">
    <w:p w:rsidR="00C85D75" w:rsidRDefault="00C8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D75" w:rsidRDefault="00C85D75">
      <w:r>
        <w:separator/>
      </w:r>
    </w:p>
  </w:footnote>
  <w:footnote w:type="continuationSeparator" w:id="0">
    <w:p w:rsidR="00C85D75" w:rsidRDefault="00C85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1D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31D03" w:rsidRPr="00431D03" w:rsidRDefault="00431D03" w:rsidP="00431D0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31D03">
                  <w:rPr>
                    <w:rFonts w:ascii="Arial" w:hAnsi="Arial" w:cs="Arial"/>
                    <w:b/>
                  </w:rPr>
                  <w:t>PROTOCOLO Nº: 03129/2013     DATA: 20/03/2013     HORA: 13:19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1A9"/>
    <w:rsid w:val="000439EE"/>
    <w:rsid w:val="000F3B90"/>
    <w:rsid w:val="001B478A"/>
    <w:rsid w:val="001D1394"/>
    <w:rsid w:val="00246989"/>
    <w:rsid w:val="002A041B"/>
    <w:rsid w:val="0033648A"/>
    <w:rsid w:val="00373483"/>
    <w:rsid w:val="00393EF5"/>
    <w:rsid w:val="003D3AA8"/>
    <w:rsid w:val="00431D03"/>
    <w:rsid w:val="00454EAC"/>
    <w:rsid w:val="00462FBC"/>
    <w:rsid w:val="0049057E"/>
    <w:rsid w:val="00495FF8"/>
    <w:rsid w:val="004B57DB"/>
    <w:rsid w:val="004C67DE"/>
    <w:rsid w:val="005059EA"/>
    <w:rsid w:val="005F6D52"/>
    <w:rsid w:val="0063697A"/>
    <w:rsid w:val="0066225D"/>
    <w:rsid w:val="00705ABB"/>
    <w:rsid w:val="00745E90"/>
    <w:rsid w:val="0075019C"/>
    <w:rsid w:val="007875BD"/>
    <w:rsid w:val="007B1241"/>
    <w:rsid w:val="00810FF3"/>
    <w:rsid w:val="00910658"/>
    <w:rsid w:val="009F196D"/>
    <w:rsid w:val="00A02DDB"/>
    <w:rsid w:val="00A71CAF"/>
    <w:rsid w:val="00A9035B"/>
    <w:rsid w:val="00AE702A"/>
    <w:rsid w:val="00AF365F"/>
    <w:rsid w:val="00BC51D0"/>
    <w:rsid w:val="00C2138F"/>
    <w:rsid w:val="00C85D75"/>
    <w:rsid w:val="00CD613B"/>
    <w:rsid w:val="00CF7F49"/>
    <w:rsid w:val="00D26CB3"/>
    <w:rsid w:val="00D409BC"/>
    <w:rsid w:val="00DC252D"/>
    <w:rsid w:val="00E522C4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D157-E52A-4BED-B8F8-233B1420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2414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2014-01-14T16:51:00Z</dcterms:created>
  <dcterms:modified xsi:type="dcterms:W3CDTF">2014-01-14T16:51:00Z</dcterms:modified>
</cp:coreProperties>
</file>