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2437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404AE">
        <w:rPr>
          <w:rFonts w:ascii="Arial" w:hAnsi="Arial" w:cs="Arial"/>
          <w:sz w:val="24"/>
          <w:szCs w:val="24"/>
        </w:rPr>
        <w:t>proceda ao conserto da calçada na Avenida Anhanguera próximo a escadaria de acesso a Vila Godoi.</w:t>
      </w:r>
    </w:p>
    <w:p w:rsidR="00EF6495" w:rsidRPr="009A5E22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04AE" w:rsidP="004404AE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ao conserto da calçada na Avenida Anhanguera próximo a escadaria de acesso a Vila </w:t>
      </w:r>
      <w:r>
        <w:rPr>
          <w:rFonts w:ascii="Arial" w:hAnsi="Arial" w:cs="Arial"/>
          <w:sz w:val="24"/>
          <w:szCs w:val="24"/>
        </w:rPr>
        <w:t>Godoi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35AE9" w:rsidRPr="00D44C3A" w:rsidP="004404A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P="004404A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4404AE">
        <w:rPr>
          <w:rFonts w:ascii="Arial" w:hAnsi="Arial" w:cs="Arial"/>
          <w:sz w:val="24"/>
          <w:szCs w:val="24"/>
        </w:rPr>
        <w:t>munícipes solicitando essa providencia, pois, segundo eles a calçada está danificada nesse local causando transtornos e podendo causar acidentes com pedestres pri</w:t>
      </w:r>
      <w:bookmarkStart w:id="0" w:name="_GoBack"/>
      <w:bookmarkEnd w:id="0"/>
      <w:r w:rsidR="004404AE">
        <w:rPr>
          <w:rFonts w:ascii="Arial" w:hAnsi="Arial" w:cs="Arial"/>
          <w:sz w:val="24"/>
          <w:szCs w:val="24"/>
        </w:rPr>
        <w:t>ncipalmente idosos.</w:t>
      </w:r>
    </w:p>
    <w:p w:rsidR="004404AE" w:rsidP="004404A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F34CB">
        <w:rPr>
          <w:rFonts w:ascii="Arial" w:hAnsi="Arial" w:cs="Arial"/>
          <w:sz w:val="24"/>
          <w:szCs w:val="24"/>
        </w:rPr>
        <w:t>07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F34CB">
        <w:rPr>
          <w:rFonts w:ascii="Arial" w:hAnsi="Arial" w:cs="Arial"/>
          <w:sz w:val="24"/>
          <w:szCs w:val="24"/>
        </w:rPr>
        <w:t>Dezembro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8F34CB">
        <w:rPr>
          <w:rFonts w:ascii="Arial" w:hAnsi="Arial" w:cs="Arial"/>
          <w:sz w:val="24"/>
          <w:szCs w:val="24"/>
        </w:rPr>
        <w:t>20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91664232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36808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024800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A6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04AE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87420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34CB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563AF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1FB1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5516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C2C21-5621-4CC2-9433-3EFFD508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</Pages>
  <Words>112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497</cp:revision>
  <cp:lastPrinted>2014-10-17T18:19:00Z</cp:lastPrinted>
  <dcterms:created xsi:type="dcterms:W3CDTF">2014-01-16T16:53:00Z</dcterms:created>
  <dcterms:modified xsi:type="dcterms:W3CDTF">2020-12-07T18:57:00Z</dcterms:modified>
</cp:coreProperties>
</file>