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contenção de vazamento de água, </w:t>
      </w:r>
      <w:bookmarkStart w:id="0" w:name="_GoBack"/>
      <w:bookmarkEnd w:id="0"/>
      <w:r w:rsidR="00FE3FFB">
        <w:rPr>
          <w:rFonts w:ascii="Arial" w:hAnsi="Arial" w:cs="Arial"/>
          <w:sz w:val="24"/>
          <w:szCs w:val="24"/>
        </w:rPr>
        <w:t xml:space="preserve">em Rua da Vila </w:t>
      </w:r>
      <w:proofErr w:type="spellStart"/>
      <w:r w:rsidR="00FE3FFB">
        <w:rPr>
          <w:rFonts w:ascii="Arial" w:hAnsi="Arial" w:cs="Arial"/>
          <w:sz w:val="24"/>
          <w:szCs w:val="24"/>
        </w:rPr>
        <w:t>Linopolis</w:t>
      </w:r>
      <w:proofErr w:type="spellEnd"/>
      <w:r w:rsidR="0008363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FE3FFB">
        <w:rPr>
          <w:rFonts w:ascii="Arial" w:hAnsi="Arial" w:cs="Arial"/>
          <w:bCs/>
          <w:sz w:val="24"/>
          <w:szCs w:val="24"/>
        </w:rPr>
        <w:t xml:space="preserve">contenção de vazamento de água na Rua </w:t>
      </w:r>
      <w:proofErr w:type="spellStart"/>
      <w:r w:rsidR="00FE3FFB">
        <w:rPr>
          <w:rFonts w:ascii="Arial" w:hAnsi="Arial" w:cs="Arial"/>
          <w:bCs/>
          <w:sz w:val="24"/>
          <w:szCs w:val="24"/>
        </w:rPr>
        <w:t>Romario</w:t>
      </w:r>
      <w:proofErr w:type="spellEnd"/>
      <w:r w:rsidR="00FE3FFB">
        <w:rPr>
          <w:rFonts w:ascii="Arial" w:hAnsi="Arial" w:cs="Arial"/>
          <w:bCs/>
          <w:sz w:val="24"/>
          <w:szCs w:val="24"/>
        </w:rPr>
        <w:t xml:space="preserve"> Franchi, próximo à residência de número 152, Vila </w:t>
      </w:r>
      <w:proofErr w:type="spellStart"/>
      <w:r w:rsidR="00FE3FFB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FE3FFB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3ADB">
        <w:rPr>
          <w:rFonts w:ascii="Arial" w:hAnsi="Arial" w:cs="Arial"/>
        </w:rPr>
        <w:t xml:space="preserve">Vários munícipes procuraram por este vereador pedindo providencias quanto </w:t>
      </w:r>
      <w:r w:rsidR="00FE3FFB">
        <w:rPr>
          <w:rFonts w:ascii="Arial" w:hAnsi="Arial" w:cs="Arial"/>
        </w:rPr>
        <w:t xml:space="preserve">ao vazamento que ocorre há dias na calçada do endereço supramencionado.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30" w:rsidRDefault="00493430">
      <w:r>
        <w:separator/>
      </w:r>
    </w:p>
  </w:endnote>
  <w:endnote w:type="continuationSeparator" w:id="0">
    <w:p w:rsidR="00493430" w:rsidRDefault="0049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30" w:rsidRDefault="00493430">
      <w:r>
        <w:separator/>
      </w:r>
    </w:p>
  </w:footnote>
  <w:footnote w:type="continuationSeparator" w:id="0">
    <w:p w:rsidR="00493430" w:rsidRDefault="00493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fbfbed447b42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6F79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490D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3430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91b2a2-b541-4ba0-9f30-0c3f35e42169.png" Id="R389084e817bb47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91b2a2-b541-4ba0-9f30-0c3f35e42169.png" Id="Rdffbfbed447b42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7F4D-32DB-4B62-BF22-C025602A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2019-02-13T18:44:00Z</dcterms:created>
  <dcterms:modified xsi:type="dcterms:W3CDTF">2019-02-15T12:15:00Z</dcterms:modified>
</cp:coreProperties>
</file>