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1AA0" w:rsidRDefault="00571AA0" w:rsidP="00571AA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estudos visando </w:t>
      </w:r>
      <w:r w:rsidR="004D5382">
        <w:rPr>
          <w:rFonts w:ascii="Arial" w:hAnsi="Arial" w:cs="Arial"/>
          <w:sz w:val="24"/>
          <w:szCs w:val="24"/>
        </w:rPr>
        <w:t xml:space="preserve">solucionar problemas com água empoçada na Rua </w:t>
      </w:r>
      <w:r w:rsidR="00BE1E1F">
        <w:rPr>
          <w:rFonts w:ascii="Arial" w:hAnsi="Arial" w:cs="Arial"/>
          <w:sz w:val="24"/>
          <w:szCs w:val="24"/>
        </w:rPr>
        <w:t>Iracemápolis,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estudos visando </w:t>
      </w:r>
      <w:r w:rsidR="004D5382">
        <w:rPr>
          <w:rFonts w:ascii="Arial" w:hAnsi="Arial" w:cs="Arial"/>
          <w:sz w:val="24"/>
          <w:szCs w:val="24"/>
        </w:rPr>
        <w:t xml:space="preserve">solucionar problemas com água empoçada na </w:t>
      </w:r>
      <w:r w:rsidR="00BE1E1F">
        <w:rPr>
          <w:rFonts w:ascii="Arial" w:hAnsi="Arial" w:cs="Arial"/>
          <w:sz w:val="24"/>
          <w:szCs w:val="24"/>
        </w:rPr>
        <w:t>Rua Iracemápolis, altura do número 590, no Jardim Santa Rosa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4D5382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referida via, próximo ao número supramencionado, há uma deformidade que permite que as águas pluviais e da chuva, empocem por dias no local, causando imenso mau odor, bem como a possibilidade de proliferação do mosquito transmissor da dengue, portanto, os moradores pedem que a Administração tome providência de maneira urgente para resolver esta situação.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</w:t>
      </w:r>
      <w:r w:rsidR="004D5382">
        <w:rPr>
          <w:rFonts w:ascii="Arial" w:hAnsi="Arial" w:cs="Arial"/>
          <w:sz w:val="24"/>
          <w:szCs w:val="24"/>
        </w:rPr>
        <w:t>qualidade de vida</w:t>
      </w:r>
      <w:r>
        <w:rPr>
          <w:rFonts w:ascii="Arial" w:hAnsi="Arial" w:cs="Arial"/>
          <w:sz w:val="24"/>
          <w:szCs w:val="24"/>
        </w:rPr>
        <w:t xml:space="preserve"> dos moradores</w:t>
      </w:r>
      <w:r w:rsidR="00D22AC7">
        <w:rPr>
          <w:rFonts w:ascii="Arial" w:hAnsi="Arial" w:cs="Arial"/>
          <w:sz w:val="24"/>
          <w:szCs w:val="24"/>
        </w:rPr>
        <w:t>,</w:t>
      </w:r>
      <w:proofErr w:type="gramStart"/>
      <w:r w:rsidR="00D22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CEA" w:rsidRDefault="00BD0CEA" w:rsidP="00BD0C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bookmarkStart w:id="0" w:name="_GoBack"/>
      <w:r w:rsidR="00EC72CE">
        <w:rPr>
          <w:rFonts w:ascii="Arial" w:hAnsi="Arial" w:cs="Arial"/>
          <w:sz w:val="24"/>
          <w:szCs w:val="24"/>
        </w:rPr>
        <w:t>31 de agosto de 2018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2D" w:rsidRDefault="0041462D">
      <w:r>
        <w:separator/>
      </w:r>
    </w:p>
  </w:endnote>
  <w:endnote w:type="continuationSeparator" w:id="0">
    <w:p w:rsidR="0041462D" w:rsidRDefault="0041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2D" w:rsidRDefault="0041462D">
      <w:r>
        <w:separator/>
      </w:r>
    </w:p>
  </w:footnote>
  <w:footnote w:type="continuationSeparator" w:id="0">
    <w:p w:rsidR="0041462D" w:rsidRDefault="00414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bfbd43442e49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B1A7F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1462D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5382"/>
    <w:rsid w:val="004D6E23"/>
    <w:rsid w:val="004E0748"/>
    <w:rsid w:val="004E3C7F"/>
    <w:rsid w:val="004E4B01"/>
    <w:rsid w:val="00511A88"/>
    <w:rsid w:val="005338DA"/>
    <w:rsid w:val="00557620"/>
    <w:rsid w:val="00571AA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E7897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D0CEA"/>
    <w:rsid w:val="00BE1E1F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2AC7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1055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72CE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4896cd-94a2-421d-8835-b29b6a9c9184.png" Id="Rd0526d88926647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4896cd-94a2-421d-8835-b29b6a9c9184.png" Id="Re1bfbd43442e49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2018-07-20T15:14:00Z</dcterms:created>
  <dcterms:modified xsi:type="dcterms:W3CDTF">2018-08-31T19:56:00Z</dcterms:modified>
</cp:coreProperties>
</file>