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CD686C" w:rsidRDefault="0033204B" w:rsidP="00E7203F">
      <w:pPr>
        <w:jc w:val="both"/>
      </w:pPr>
    </w:p>
    <w:p w:rsidR="00FC3FD5" w:rsidRPr="00CD686C" w:rsidRDefault="00FC3FD5" w:rsidP="00E7203F">
      <w:pPr>
        <w:jc w:val="both"/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6261C8" w:rsidRDefault="006261C8" w:rsidP="00E7203F">
      <w:pPr>
        <w:pStyle w:val="Ttulo"/>
        <w:rPr>
          <w:rFonts w:cs="Arial"/>
        </w:rPr>
      </w:pPr>
    </w:p>
    <w:p w:rsidR="006261C8" w:rsidRDefault="006261C8" w:rsidP="00E7203F">
      <w:pPr>
        <w:pStyle w:val="Ttulo"/>
        <w:rPr>
          <w:rFonts w:cs="Arial"/>
        </w:rPr>
      </w:pPr>
    </w:p>
    <w:p w:rsidR="006261C8" w:rsidRDefault="006261C8" w:rsidP="00E7203F">
      <w:pPr>
        <w:pStyle w:val="Ttulo"/>
        <w:rPr>
          <w:rFonts w:cs="Arial"/>
        </w:rPr>
      </w:pPr>
    </w:p>
    <w:p w:rsidR="008508EC" w:rsidRPr="00CD686C" w:rsidRDefault="008508EC" w:rsidP="00E7203F">
      <w:pPr>
        <w:pStyle w:val="Ttulo"/>
        <w:rPr>
          <w:rFonts w:cs="Arial"/>
        </w:rPr>
      </w:pPr>
      <w:r w:rsidRPr="00CD686C">
        <w:rPr>
          <w:rFonts w:cs="Arial"/>
        </w:rPr>
        <w:t xml:space="preserve">REQUERIMENTO Nº </w:t>
      </w:r>
      <w:r>
        <w:rPr>
          <w:rFonts w:cs="Arial"/>
        </w:rPr>
        <w:t>338</w:t>
      </w:r>
      <w:r w:rsidRPr="00CD686C">
        <w:rPr>
          <w:rFonts w:cs="Arial"/>
        </w:rPr>
        <w:t>/</w:t>
      </w:r>
      <w:r>
        <w:rPr>
          <w:rFonts w:cs="Arial"/>
        </w:rPr>
        <w:t>2018</w:t>
      </w:r>
    </w:p>
    <w:p w:rsidR="00FC3FD5" w:rsidRPr="00CD686C" w:rsidRDefault="00FC3FD5" w:rsidP="00E7203F">
      <w:pPr>
        <w:jc w:val="both"/>
        <w:rPr>
          <w:rFonts w:cs="Arial"/>
          <w:u w:val="single"/>
        </w:rPr>
      </w:pPr>
    </w:p>
    <w:p w:rsidR="00FC3FD5" w:rsidRPr="00CD686C" w:rsidRDefault="00FC3FD5" w:rsidP="00E7203F">
      <w:pPr>
        <w:jc w:val="both"/>
        <w:rPr>
          <w:rFonts w:cs="Arial"/>
        </w:rPr>
      </w:pPr>
    </w:p>
    <w:p w:rsidR="00E7203F" w:rsidRPr="00CD686C" w:rsidRDefault="00E7203F" w:rsidP="00E7203F">
      <w:pPr>
        <w:pStyle w:val="Recuodecorpodetexto"/>
        <w:ind w:left="0"/>
        <w:rPr>
          <w:rFonts w:cs="Arial"/>
        </w:rPr>
      </w:pPr>
    </w:p>
    <w:p w:rsidR="00CD686C" w:rsidRDefault="006A04CA" w:rsidP="00CD686C">
      <w:pPr>
        <w:pStyle w:val="Recuodecorpodetexto"/>
        <w:ind w:left="3540"/>
      </w:pPr>
      <w:r w:rsidRPr="00CD686C">
        <w:rPr>
          <w:rFonts w:cs="Arial"/>
        </w:rPr>
        <w:t>Requer informações</w:t>
      </w:r>
      <w:r w:rsidR="00DB501E" w:rsidRPr="00CD686C">
        <w:rPr>
          <w:rFonts w:cs="Arial"/>
        </w:rPr>
        <w:t xml:space="preserve"> do Poder Executivo Municipal,</w:t>
      </w:r>
      <w:r w:rsidR="00CD686C">
        <w:rPr>
          <w:rFonts w:cs="Arial"/>
        </w:rPr>
        <w:t xml:space="preserve"> através de seu </w:t>
      </w:r>
      <w:r w:rsidR="00B61059" w:rsidRPr="00CD686C">
        <w:rPr>
          <w:rFonts w:cs="Arial"/>
        </w:rPr>
        <w:t>órgão</w:t>
      </w:r>
      <w:r w:rsidR="00CD686C">
        <w:rPr>
          <w:rFonts w:cs="Arial"/>
        </w:rPr>
        <w:t xml:space="preserve"> competente, sobre </w:t>
      </w:r>
      <w:r w:rsidR="00CD686C">
        <w:t xml:space="preserve">repasses </w:t>
      </w:r>
      <w:r w:rsidR="00CD686C" w:rsidRPr="00CD686C">
        <w:t>subvenção social à Entidade Assistencial ABE – Associação de Beneficência e Educação – “Casa da Criança”</w:t>
      </w:r>
      <w:r w:rsidR="00CD686C">
        <w:t xml:space="preserve"> sob </w:t>
      </w:r>
      <w:r w:rsidR="00CD686C" w:rsidRPr="00CD686C">
        <w:t>CNPJ</w:t>
      </w:r>
      <w:r w:rsidR="00CD686C">
        <w:t xml:space="preserve">: </w:t>
      </w:r>
      <w:r w:rsidR="00CD686C" w:rsidRPr="00CD686C">
        <w:t>56.728.793/0001-14,</w:t>
      </w:r>
      <w:r w:rsidR="00CD686C">
        <w:t xml:space="preserve"> com sede à </w:t>
      </w:r>
      <w:proofErr w:type="gramStart"/>
      <w:r w:rsidR="00CD686C">
        <w:t>Avenida Bandeirantes</w:t>
      </w:r>
      <w:proofErr w:type="gramEnd"/>
      <w:r w:rsidR="00CD686C">
        <w:t>, nº. 705;</w:t>
      </w:r>
    </w:p>
    <w:p w:rsidR="00CD686C" w:rsidRDefault="00CD686C" w:rsidP="00CD686C">
      <w:pPr>
        <w:pStyle w:val="Recuodecorpodetexto"/>
        <w:ind w:left="3540"/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  <w:r>
        <w:rPr>
          <w:rFonts w:cs="Arial"/>
          <w:b/>
        </w:rPr>
        <w:t>Senhor Presidente;</w:t>
      </w:r>
    </w:p>
    <w:p w:rsidR="00B02779" w:rsidRPr="00CD686C" w:rsidRDefault="00CD686C" w:rsidP="00CD686C">
      <w:pPr>
        <w:jc w:val="center"/>
        <w:rPr>
          <w:rFonts w:cs="Arial"/>
          <w:b/>
        </w:rPr>
      </w:pPr>
      <w:r>
        <w:rPr>
          <w:rFonts w:cs="Arial"/>
          <w:b/>
        </w:rPr>
        <w:t>Senhores Vereadores;</w:t>
      </w:r>
    </w:p>
    <w:p w:rsidR="006A04CA" w:rsidRPr="00CD686C" w:rsidRDefault="006A04CA" w:rsidP="00CD686C">
      <w:pPr>
        <w:ind w:firstLine="1440"/>
        <w:jc w:val="center"/>
        <w:rPr>
          <w:rFonts w:cs="Arial"/>
        </w:rPr>
      </w:pPr>
    </w:p>
    <w:p w:rsidR="00B02779" w:rsidRPr="00CD686C" w:rsidRDefault="00B02779" w:rsidP="00E7203F">
      <w:pPr>
        <w:ind w:firstLine="1440"/>
        <w:jc w:val="both"/>
        <w:rPr>
          <w:rFonts w:cs="Arial"/>
        </w:rPr>
      </w:pPr>
    </w:p>
    <w:p w:rsidR="00CD686C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>CONSIDERANDO</w:t>
      </w:r>
      <w:r w:rsidRPr="00CD686C">
        <w:rPr>
          <w:rFonts w:cs="Arial"/>
        </w:rPr>
        <w:t xml:space="preserve"> que, </w:t>
      </w:r>
      <w:r w:rsidR="00590AA4">
        <w:rPr>
          <w:rFonts w:cs="Arial"/>
        </w:rPr>
        <w:t>a E</w:t>
      </w:r>
      <w:r w:rsidR="00CD686C">
        <w:rPr>
          <w:rFonts w:cs="Arial"/>
        </w:rPr>
        <w:t>ntidade acima é de suma importância na área social do Munícipio, no que tange ao acolhimento e proteção a crianças em geral;</w:t>
      </w:r>
    </w:p>
    <w:p w:rsidR="00CD686C" w:rsidRDefault="00CD686C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590AA4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 xml:space="preserve">CONSIDERANDO </w:t>
      </w:r>
      <w:r w:rsidR="00DB501E" w:rsidRPr="00590AA4">
        <w:rPr>
          <w:rFonts w:cs="Arial"/>
        </w:rPr>
        <w:t>ainda,</w:t>
      </w:r>
      <w:r w:rsidR="00DB501E" w:rsidRPr="00CD686C">
        <w:rPr>
          <w:rFonts w:cs="Arial"/>
          <w:b/>
        </w:rPr>
        <w:t xml:space="preserve"> </w:t>
      </w:r>
      <w:r w:rsidR="00590AA4">
        <w:rPr>
          <w:rFonts w:cs="Arial"/>
        </w:rPr>
        <w:t xml:space="preserve">a existência da Lei Municipal 3.413/12 em vigor, o qual autoriza ao Município mensalmente proceder a repasses a citada Entidade; </w:t>
      </w:r>
    </w:p>
    <w:p w:rsidR="00590AA4" w:rsidRDefault="00590AA4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590AA4" w:rsidRDefault="00440976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>CONSIDERANDO</w:t>
      </w:r>
      <w:r w:rsidR="005C4469" w:rsidRPr="00CD686C">
        <w:rPr>
          <w:rFonts w:cs="Arial"/>
          <w:b/>
        </w:rPr>
        <w:t xml:space="preserve">, </w:t>
      </w:r>
      <w:r w:rsidR="00590AA4">
        <w:rPr>
          <w:rFonts w:cs="Arial"/>
        </w:rPr>
        <w:t xml:space="preserve">a existência de reclamações de funcionários, sobre atrasos de salários dentre outros problemas, sendo de ordem ética e jurídica, o cumprimento pela Entidade dos requisitos para convênios com poder Público, objetivando o percebimento de repasses de caráter social; </w:t>
      </w:r>
    </w:p>
    <w:p w:rsidR="00EA648F" w:rsidRPr="00CD686C" w:rsidRDefault="00EA648F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6A04CA" w:rsidRPr="00CD686C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 xml:space="preserve">CONSIDERANDO </w:t>
      </w:r>
      <w:r w:rsidRPr="00CD686C">
        <w:rPr>
          <w:rFonts w:cs="Arial"/>
        </w:rPr>
        <w:t>que é dever e obrigação do vereador fiscalizar os órgãos públicos municipais;</w:t>
      </w:r>
    </w:p>
    <w:p w:rsidR="006A04CA" w:rsidRPr="00CD686C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EA648F" w:rsidRPr="00CD686C" w:rsidRDefault="00EA648F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6A04CA" w:rsidRPr="00CD686C" w:rsidRDefault="006A04CA" w:rsidP="00E7203F">
      <w:pPr>
        <w:autoSpaceDE w:val="0"/>
        <w:autoSpaceDN w:val="0"/>
        <w:adjustRightInd w:val="0"/>
        <w:ind w:left="708" w:firstLine="708"/>
        <w:jc w:val="both"/>
        <w:rPr>
          <w:rFonts w:cs="Arial"/>
        </w:rPr>
      </w:pPr>
    </w:p>
    <w:p w:rsidR="00EA648F" w:rsidRPr="00CD686C" w:rsidRDefault="00EA648F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/>
          <w:bCs/>
        </w:rPr>
      </w:pPr>
    </w:p>
    <w:p w:rsidR="00EA648F" w:rsidRPr="00CD686C" w:rsidRDefault="00EA648F" w:rsidP="00120648">
      <w:pPr>
        <w:ind w:firstLine="708"/>
        <w:rPr>
          <w:rFonts w:cs="Arial"/>
          <w:b/>
          <w:bCs/>
        </w:rPr>
      </w:pPr>
    </w:p>
    <w:p w:rsidR="00120648" w:rsidRPr="00CD686C" w:rsidRDefault="00120648" w:rsidP="00120648">
      <w:pPr>
        <w:ind w:firstLine="708"/>
        <w:jc w:val="both"/>
        <w:rPr>
          <w:rFonts w:cs="Arial"/>
          <w:b/>
          <w:bCs/>
        </w:rPr>
      </w:pPr>
    </w:p>
    <w:p w:rsidR="000E2D04" w:rsidRDefault="000E2D04" w:rsidP="00120648">
      <w:pPr>
        <w:ind w:firstLine="708"/>
        <w:jc w:val="both"/>
        <w:rPr>
          <w:rFonts w:cs="Arial"/>
          <w:b/>
          <w:bCs/>
        </w:rPr>
      </w:pPr>
    </w:p>
    <w:p w:rsidR="000E2D04" w:rsidRDefault="000E2D04" w:rsidP="00120648">
      <w:pPr>
        <w:ind w:firstLine="708"/>
        <w:jc w:val="both"/>
        <w:rPr>
          <w:rFonts w:cs="Arial"/>
          <w:b/>
          <w:bCs/>
        </w:rPr>
      </w:pPr>
    </w:p>
    <w:p w:rsidR="000E2D04" w:rsidRDefault="000E2D04" w:rsidP="00120648">
      <w:pPr>
        <w:ind w:firstLine="708"/>
        <w:jc w:val="both"/>
        <w:rPr>
          <w:rFonts w:cs="Arial"/>
          <w:b/>
          <w:bCs/>
        </w:rPr>
      </w:pPr>
    </w:p>
    <w:p w:rsidR="006261C8" w:rsidRDefault="006261C8" w:rsidP="00120648">
      <w:pPr>
        <w:ind w:firstLine="708"/>
        <w:jc w:val="both"/>
        <w:rPr>
          <w:rFonts w:cs="Arial"/>
          <w:b/>
          <w:bCs/>
        </w:rPr>
      </w:pPr>
    </w:p>
    <w:p w:rsidR="006261C8" w:rsidRDefault="006261C8" w:rsidP="00120648">
      <w:pPr>
        <w:ind w:firstLine="708"/>
        <w:jc w:val="both"/>
        <w:rPr>
          <w:rFonts w:cs="Arial"/>
          <w:b/>
          <w:bCs/>
        </w:rPr>
      </w:pPr>
    </w:p>
    <w:p w:rsidR="006261C8" w:rsidRDefault="006261C8" w:rsidP="00120648">
      <w:pPr>
        <w:ind w:firstLine="708"/>
        <w:jc w:val="both"/>
        <w:rPr>
          <w:rFonts w:cs="Arial"/>
          <w:b/>
          <w:bCs/>
        </w:rPr>
      </w:pPr>
    </w:p>
    <w:p w:rsidR="00EA648F" w:rsidRPr="00CD686C" w:rsidRDefault="006A04CA" w:rsidP="00120648">
      <w:pPr>
        <w:ind w:firstLine="708"/>
        <w:jc w:val="both"/>
        <w:rPr>
          <w:rFonts w:cs="Arial"/>
        </w:rPr>
      </w:pPr>
      <w:bookmarkStart w:id="0" w:name="_GoBack"/>
      <w:bookmarkEnd w:id="0"/>
      <w:r w:rsidRPr="00CD686C">
        <w:rPr>
          <w:rFonts w:cs="Arial"/>
          <w:b/>
          <w:bCs/>
        </w:rPr>
        <w:t>REQUEIRO</w:t>
      </w:r>
      <w:r w:rsidRPr="00CD686C">
        <w:rPr>
          <w:rFonts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CD686C">
        <w:rPr>
          <w:rFonts w:cs="Arial"/>
        </w:rPr>
        <w:t xml:space="preserve">seja oficiado </w:t>
      </w:r>
      <w:r w:rsidR="00EA648F" w:rsidRPr="00CD686C">
        <w:rPr>
          <w:rFonts w:cs="Arial"/>
          <w:b/>
        </w:rPr>
        <w:t>Excelentíssimo Senhor Prefeito Municipal</w:t>
      </w:r>
      <w:r w:rsidR="00EA648F" w:rsidRPr="00CD686C">
        <w:rPr>
          <w:rFonts w:cs="Arial"/>
        </w:rPr>
        <w:t xml:space="preserve"> para que encaminhe a esta Casa de Leis as seguintes informações:</w:t>
      </w:r>
    </w:p>
    <w:p w:rsidR="006A04CA" w:rsidRPr="00CD686C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D8321A" w:rsidRDefault="00EA648F" w:rsidP="00120648">
      <w:pPr>
        <w:ind w:firstLine="709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6A04CA" w:rsidRPr="00CD686C">
        <w:rPr>
          <w:rFonts w:cs="Arial"/>
          <w:b/>
        </w:rPr>
        <w:t>1)</w:t>
      </w:r>
      <w:r w:rsidR="006A04CA" w:rsidRPr="00CD686C">
        <w:rPr>
          <w:rFonts w:cs="Arial"/>
        </w:rPr>
        <w:t xml:space="preserve"> </w:t>
      </w:r>
      <w:r w:rsidR="004D1795" w:rsidRPr="00CD686C">
        <w:rPr>
          <w:rFonts w:cs="Arial"/>
        </w:rPr>
        <w:t xml:space="preserve">– </w:t>
      </w:r>
      <w:r w:rsidR="00D8321A">
        <w:rPr>
          <w:rFonts w:cs="Arial"/>
        </w:rPr>
        <w:t>No ano de 2.017, quais os valores mensalmente e/ou em conta única repassada a citada Entidade? Quais as datas do repasse? Há atrasos nos repasses dos valores?</w:t>
      </w:r>
    </w:p>
    <w:p w:rsidR="00B92289" w:rsidRDefault="00B92289" w:rsidP="00120648">
      <w:pPr>
        <w:ind w:firstLine="709"/>
        <w:jc w:val="both"/>
        <w:rPr>
          <w:rFonts w:cs="Arial"/>
        </w:rPr>
      </w:pPr>
    </w:p>
    <w:p w:rsidR="00B92289" w:rsidRPr="00CD686C" w:rsidRDefault="00B92289" w:rsidP="00B92289">
      <w:pPr>
        <w:ind w:firstLine="696"/>
        <w:jc w:val="both"/>
        <w:rPr>
          <w:rFonts w:cs="Arial"/>
        </w:rPr>
      </w:pPr>
      <w:r>
        <w:rPr>
          <w:rFonts w:cs="Arial"/>
          <w:b/>
        </w:rPr>
        <w:t>(2</w:t>
      </w:r>
      <w:r w:rsidRPr="00CD686C">
        <w:rPr>
          <w:rFonts w:cs="Arial"/>
          <w:b/>
        </w:rPr>
        <w:t>)</w:t>
      </w:r>
      <w:r w:rsidRPr="00CD686C">
        <w:rPr>
          <w:rFonts w:cs="Arial"/>
        </w:rPr>
        <w:t xml:space="preserve"> – </w:t>
      </w:r>
      <w:r>
        <w:rPr>
          <w:rFonts w:cs="Arial"/>
        </w:rPr>
        <w:t xml:space="preserve">Nesse ano vigente (2.018) – houve </w:t>
      </w:r>
      <w:r w:rsidR="00455E11">
        <w:rPr>
          <w:rFonts w:cs="Arial"/>
        </w:rPr>
        <w:t>repasses de valores a E</w:t>
      </w:r>
      <w:r>
        <w:rPr>
          <w:rFonts w:cs="Arial"/>
        </w:rPr>
        <w:t xml:space="preserve">ntidade? </w:t>
      </w:r>
    </w:p>
    <w:p w:rsidR="00D8321A" w:rsidRDefault="00D8321A" w:rsidP="00120648">
      <w:pPr>
        <w:ind w:firstLine="709"/>
        <w:jc w:val="both"/>
        <w:rPr>
          <w:rFonts w:cs="Arial"/>
        </w:rPr>
      </w:pPr>
    </w:p>
    <w:p w:rsidR="00D8321A" w:rsidRPr="00D8321A" w:rsidRDefault="00B92289" w:rsidP="00D8321A">
      <w:pPr>
        <w:ind w:firstLine="696"/>
        <w:jc w:val="both"/>
        <w:rPr>
          <w:rFonts w:cs="Arial"/>
        </w:rPr>
      </w:pPr>
      <w:r>
        <w:rPr>
          <w:rFonts w:cs="Arial"/>
          <w:b/>
        </w:rPr>
        <w:t>(3</w:t>
      </w:r>
      <w:r w:rsidR="00EA648F" w:rsidRPr="00CD686C">
        <w:rPr>
          <w:rFonts w:cs="Arial"/>
          <w:b/>
        </w:rPr>
        <w:t>)</w:t>
      </w:r>
      <w:r w:rsidR="00EA648F" w:rsidRPr="00CD686C">
        <w:rPr>
          <w:rFonts w:cs="Arial"/>
        </w:rPr>
        <w:t xml:space="preserve"> </w:t>
      </w:r>
      <w:r w:rsidR="00847E7C" w:rsidRPr="00CD686C">
        <w:rPr>
          <w:rFonts w:cs="Arial"/>
        </w:rPr>
        <w:t>–</w:t>
      </w:r>
      <w:r w:rsidR="00393C48" w:rsidRPr="00CD686C">
        <w:rPr>
          <w:rFonts w:cs="Arial"/>
        </w:rPr>
        <w:t xml:space="preserve"> </w:t>
      </w:r>
      <w:r w:rsidR="00D8321A">
        <w:rPr>
          <w:rFonts w:cs="Arial"/>
        </w:rPr>
        <w:t xml:space="preserve">Há relatórios de supervisão e fiscalização pelo Município dos </w:t>
      </w:r>
      <w:r w:rsidR="00D8321A" w:rsidRPr="00D8321A">
        <w:rPr>
          <w:rFonts w:cs="Arial"/>
        </w:rPr>
        <w:t>serviços prestados pela E</w:t>
      </w:r>
      <w:r w:rsidR="00455E11">
        <w:rPr>
          <w:rFonts w:cs="Arial"/>
        </w:rPr>
        <w:t>ntidade</w:t>
      </w:r>
      <w:r w:rsidR="00D8321A">
        <w:rPr>
          <w:rFonts w:cs="Arial"/>
        </w:rPr>
        <w:t xml:space="preserve"> em decorrência deste Convênio? Havendo, por favor, enviar em anexo com a resposta para avaliação.</w:t>
      </w:r>
    </w:p>
    <w:p w:rsidR="00D8321A" w:rsidRPr="00D8321A" w:rsidRDefault="00D8321A" w:rsidP="00D8321A">
      <w:pPr>
        <w:ind w:firstLine="696"/>
        <w:jc w:val="both"/>
        <w:rPr>
          <w:rFonts w:cs="Arial"/>
        </w:rPr>
      </w:pPr>
    </w:p>
    <w:p w:rsidR="00D8321A" w:rsidRDefault="005C4469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B92289">
        <w:rPr>
          <w:rFonts w:cs="Arial"/>
          <w:b/>
        </w:rPr>
        <w:t>4</w:t>
      </w:r>
      <w:r w:rsidR="006A04CA" w:rsidRPr="00CD686C">
        <w:rPr>
          <w:rFonts w:cs="Arial"/>
          <w:b/>
        </w:rPr>
        <w:t>)</w:t>
      </w:r>
      <w:r w:rsidR="00393C48" w:rsidRPr="00CD686C">
        <w:rPr>
          <w:rFonts w:cs="Arial"/>
        </w:rPr>
        <w:t xml:space="preserve"> – </w:t>
      </w:r>
      <w:r w:rsidR="00455E11">
        <w:rPr>
          <w:rFonts w:cs="Arial"/>
        </w:rPr>
        <w:t>No ano de 2.017, procedeu ao</w:t>
      </w:r>
      <w:r w:rsidR="00D8321A">
        <w:rPr>
          <w:rFonts w:cs="Arial"/>
        </w:rPr>
        <w:t xml:space="preserve"> exame da prestação de contas da Entidade pelo órgão responsável? Se afirmativo qual o resultado? Se negativo, o motivo da ausência de exame nas contas da citada Entidade?</w:t>
      </w:r>
    </w:p>
    <w:p w:rsidR="00D8321A" w:rsidRDefault="00D8321A" w:rsidP="00120648">
      <w:pPr>
        <w:ind w:firstLine="696"/>
        <w:jc w:val="both"/>
        <w:rPr>
          <w:rFonts w:cs="Arial"/>
        </w:rPr>
      </w:pPr>
    </w:p>
    <w:p w:rsidR="00B92289" w:rsidRDefault="005C4469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B92289">
        <w:rPr>
          <w:rFonts w:cs="Arial"/>
          <w:b/>
        </w:rPr>
        <w:t>5</w:t>
      </w:r>
      <w:r w:rsidR="00393C48" w:rsidRPr="00CD686C">
        <w:rPr>
          <w:rFonts w:cs="Arial"/>
          <w:b/>
        </w:rPr>
        <w:t>)</w:t>
      </w:r>
      <w:r w:rsidR="00393C48" w:rsidRPr="00CD686C">
        <w:rPr>
          <w:rFonts w:cs="Arial"/>
        </w:rPr>
        <w:t xml:space="preserve"> – </w:t>
      </w:r>
      <w:r w:rsidR="00D8321A">
        <w:rPr>
          <w:rFonts w:cs="Arial"/>
        </w:rPr>
        <w:t>Há no setor competente, a existência de reclamações sobre irregularidades da administração d</w:t>
      </w:r>
      <w:r w:rsidR="00B92289">
        <w:rPr>
          <w:rFonts w:cs="Arial"/>
        </w:rPr>
        <w:t xml:space="preserve">a Entidade? Se afirmativo, </w:t>
      </w:r>
      <w:proofErr w:type="gramStart"/>
      <w:r w:rsidR="00B92289">
        <w:rPr>
          <w:rFonts w:cs="Arial"/>
        </w:rPr>
        <w:t>qual</w:t>
      </w:r>
      <w:r w:rsidR="00D8321A">
        <w:rPr>
          <w:rFonts w:cs="Arial"/>
        </w:rPr>
        <w:t>(</w:t>
      </w:r>
      <w:proofErr w:type="spellStart"/>
      <w:proofErr w:type="gramEnd"/>
      <w:r w:rsidR="00D8321A">
        <w:rPr>
          <w:rFonts w:cs="Arial"/>
        </w:rPr>
        <w:t>is</w:t>
      </w:r>
      <w:proofErr w:type="spellEnd"/>
      <w:r w:rsidR="00D8321A">
        <w:rPr>
          <w:rFonts w:cs="Arial"/>
        </w:rPr>
        <w:t xml:space="preserve">) as reclamações? </w:t>
      </w:r>
    </w:p>
    <w:p w:rsidR="00090518" w:rsidRPr="00CD686C" w:rsidRDefault="00090518" w:rsidP="00120648">
      <w:pPr>
        <w:ind w:firstLine="696"/>
        <w:jc w:val="both"/>
        <w:rPr>
          <w:rFonts w:cs="Arial"/>
        </w:rPr>
      </w:pPr>
      <w:r w:rsidRPr="00CD686C">
        <w:rPr>
          <w:rFonts w:cs="Arial"/>
        </w:rPr>
        <w:t xml:space="preserve"> </w:t>
      </w:r>
    </w:p>
    <w:p w:rsidR="00C46A13" w:rsidRPr="00CD686C" w:rsidRDefault="00120648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(6</w:t>
      </w:r>
      <w:r w:rsidR="00C46A13" w:rsidRPr="00CD686C">
        <w:rPr>
          <w:rFonts w:cs="Arial"/>
          <w:b/>
        </w:rPr>
        <w:t>)</w:t>
      </w:r>
      <w:r w:rsidR="00C46A13" w:rsidRPr="00CD686C">
        <w:rPr>
          <w:rFonts w:cs="Arial"/>
        </w:rPr>
        <w:t xml:space="preserve"> </w:t>
      </w:r>
      <w:r w:rsidRPr="00CD686C">
        <w:rPr>
          <w:rFonts w:cs="Arial"/>
        </w:rPr>
        <w:t xml:space="preserve">- </w:t>
      </w:r>
      <w:r w:rsidR="00C46A13" w:rsidRPr="00CD686C">
        <w:rPr>
          <w:rFonts w:cs="Arial"/>
        </w:rPr>
        <w:t xml:space="preserve">Apresente outras informações que julgar relevantes sobre o assunto. </w:t>
      </w:r>
    </w:p>
    <w:p w:rsidR="006A04CA" w:rsidRPr="00CD686C" w:rsidRDefault="006A04CA" w:rsidP="00120648">
      <w:pPr>
        <w:ind w:firstLine="1440"/>
        <w:jc w:val="both"/>
        <w:rPr>
          <w:rFonts w:cs="Arial"/>
        </w:rPr>
      </w:pPr>
    </w:p>
    <w:p w:rsidR="00B02779" w:rsidRPr="00CD686C" w:rsidRDefault="00B02779" w:rsidP="00120648">
      <w:pPr>
        <w:jc w:val="both"/>
        <w:rPr>
          <w:rFonts w:cs="Arial"/>
        </w:rPr>
      </w:pPr>
    </w:p>
    <w:p w:rsidR="00B02779" w:rsidRPr="00CD686C" w:rsidRDefault="00B02779" w:rsidP="00120648">
      <w:pPr>
        <w:ind w:firstLine="1440"/>
        <w:jc w:val="both"/>
        <w:rPr>
          <w:rFonts w:cs="Arial"/>
        </w:rPr>
      </w:pPr>
    </w:p>
    <w:p w:rsidR="00B02779" w:rsidRPr="00CD686C" w:rsidRDefault="00B02779" w:rsidP="00120648">
      <w:pPr>
        <w:ind w:firstLine="1440"/>
        <w:jc w:val="both"/>
        <w:outlineLvl w:val="0"/>
        <w:rPr>
          <w:rFonts w:cs="Arial"/>
        </w:rPr>
      </w:pPr>
      <w:r w:rsidRPr="00CD686C">
        <w:rPr>
          <w:rFonts w:cs="Arial"/>
        </w:rPr>
        <w:t>Plenário “Dr. Tancredo</w:t>
      </w:r>
      <w:r w:rsidR="006A04CA" w:rsidRPr="00CD686C">
        <w:rPr>
          <w:rFonts w:cs="Arial"/>
        </w:rPr>
        <w:t xml:space="preserve"> Neves”, </w:t>
      </w:r>
      <w:r w:rsidR="009D2722">
        <w:rPr>
          <w:rFonts w:cs="Arial"/>
        </w:rPr>
        <w:t>09</w:t>
      </w:r>
      <w:r w:rsidR="00455E11">
        <w:rPr>
          <w:rFonts w:cs="Arial"/>
        </w:rPr>
        <w:t xml:space="preserve"> de Março </w:t>
      </w:r>
      <w:r w:rsidR="00120648" w:rsidRPr="00CD686C">
        <w:rPr>
          <w:rFonts w:cs="Arial"/>
        </w:rPr>
        <w:t>de 2.018.</w:t>
      </w:r>
    </w:p>
    <w:p w:rsidR="00B02779" w:rsidRPr="00CD686C" w:rsidRDefault="00B02779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 xml:space="preserve">Marcos </w:t>
      </w:r>
      <w:proofErr w:type="spellStart"/>
      <w:r w:rsidRPr="00CD686C">
        <w:rPr>
          <w:rFonts w:cs="Arial"/>
          <w:b/>
        </w:rPr>
        <w:t>Antonio</w:t>
      </w:r>
      <w:proofErr w:type="spellEnd"/>
      <w:r w:rsidRPr="00CD686C">
        <w:rPr>
          <w:rFonts w:cs="Arial"/>
          <w:b/>
        </w:rPr>
        <w:t xml:space="preserve"> Rosado Marçal</w:t>
      </w: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>Marcos Rosado</w:t>
      </w:r>
    </w:p>
    <w:p w:rsidR="00120648" w:rsidRPr="00CD686C" w:rsidRDefault="00120648" w:rsidP="00120648">
      <w:pPr>
        <w:jc w:val="center"/>
        <w:outlineLvl w:val="0"/>
        <w:rPr>
          <w:rFonts w:cs="Arial"/>
        </w:rPr>
      </w:pPr>
      <w:r w:rsidRPr="00CD686C">
        <w:rPr>
          <w:rFonts w:cs="Arial"/>
        </w:rPr>
        <w:t>-vereador</w:t>
      </w:r>
    </w:p>
    <w:p w:rsidR="00CD54A7" w:rsidRPr="00CD686C" w:rsidRDefault="00B02779" w:rsidP="000E2D04">
      <w:pPr>
        <w:jc w:val="center"/>
        <w:outlineLvl w:val="0"/>
        <w:rPr>
          <w:noProof/>
        </w:rPr>
      </w:pPr>
      <w:r w:rsidRPr="00CD686C">
        <w:rPr>
          <w:rFonts w:cs="Arial"/>
          <w:noProof/>
        </w:rPr>
        <w:drawing>
          <wp:inline distT="0" distB="0" distL="0" distR="0" wp14:anchorId="1BA84B8B" wp14:editId="2266D3B6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A7" w:rsidRPr="00CD686C" w:rsidRDefault="00CD54A7" w:rsidP="00E7203F">
      <w:pPr>
        <w:ind w:left="567"/>
        <w:jc w:val="both"/>
      </w:pPr>
    </w:p>
    <w:sectPr w:rsidR="00CD54A7" w:rsidRPr="00CD686C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85" w:rsidRDefault="00151285" w:rsidP="0033204B">
      <w:r>
        <w:separator/>
      </w:r>
    </w:p>
  </w:endnote>
  <w:endnote w:type="continuationSeparator" w:id="0">
    <w:p w:rsidR="00151285" w:rsidRDefault="00151285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85" w:rsidRDefault="00151285" w:rsidP="0033204B">
      <w:r>
        <w:separator/>
      </w:r>
    </w:p>
  </w:footnote>
  <w:footnote w:type="continuationSeparator" w:id="0">
    <w:p w:rsidR="00151285" w:rsidRDefault="00151285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5B4" w:rsidRDefault="000C580D" w:rsidP="006261C8">
    <w:pPr>
      <w:pStyle w:val="Cabealho"/>
      <w:tabs>
        <w:tab w:val="clear" w:pos="8504"/>
        <w:tab w:val="right" w:pos="8647"/>
      </w:tabs>
      <w:ind w:right="-994"/>
      <w:jc w:val="center"/>
    </w:pPr>
    <w:r>
      <w:rPr>
        <w:rFonts w:ascii="Arial" w:hAnsi="Arial" w:cs="Arial"/>
        <w:sz w:val="44"/>
        <w:szCs w:val="44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0E2D04"/>
    <w:rsid w:val="00120648"/>
    <w:rsid w:val="00151285"/>
    <w:rsid w:val="001648D0"/>
    <w:rsid w:val="00194878"/>
    <w:rsid w:val="001B05A2"/>
    <w:rsid w:val="00232D96"/>
    <w:rsid w:val="00236AA8"/>
    <w:rsid w:val="00267D83"/>
    <w:rsid w:val="002D613A"/>
    <w:rsid w:val="00312066"/>
    <w:rsid w:val="0033204B"/>
    <w:rsid w:val="00332F22"/>
    <w:rsid w:val="00393C48"/>
    <w:rsid w:val="003C757E"/>
    <w:rsid w:val="00404D9B"/>
    <w:rsid w:val="00440976"/>
    <w:rsid w:val="00440B5E"/>
    <w:rsid w:val="00454E1E"/>
    <w:rsid w:val="00455E11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90AA4"/>
    <w:rsid w:val="005C2D25"/>
    <w:rsid w:val="005C4469"/>
    <w:rsid w:val="005C627E"/>
    <w:rsid w:val="005E25FB"/>
    <w:rsid w:val="006261C8"/>
    <w:rsid w:val="00630FDC"/>
    <w:rsid w:val="006410B2"/>
    <w:rsid w:val="00641740"/>
    <w:rsid w:val="006A04CA"/>
    <w:rsid w:val="006A5CFE"/>
    <w:rsid w:val="006D3919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4D8B"/>
    <w:rsid w:val="009525B4"/>
    <w:rsid w:val="009B20CA"/>
    <w:rsid w:val="009D15D8"/>
    <w:rsid w:val="009D2722"/>
    <w:rsid w:val="009E0971"/>
    <w:rsid w:val="009F4188"/>
    <w:rsid w:val="00A20B6C"/>
    <w:rsid w:val="00A5024A"/>
    <w:rsid w:val="00A850EF"/>
    <w:rsid w:val="00AF299F"/>
    <w:rsid w:val="00B02779"/>
    <w:rsid w:val="00B61059"/>
    <w:rsid w:val="00B75276"/>
    <w:rsid w:val="00B82988"/>
    <w:rsid w:val="00B92289"/>
    <w:rsid w:val="00BC649D"/>
    <w:rsid w:val="00BE1ECF"/>
    <w:rsid w:val="00C04150"/>
    <w:rsid w:val="00C46A13"/>
    <w:rsid w:val="00C610AB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88A"/>
    <w:rsid w:val="00D8321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3271-A9A4-4D6D-8674-74A98D24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Alexandre José Carpim</cp:lastModifiedBy>
  <cp:revision>8</cp:revision>
  <cp:lastPrinted>2018-01-16T18:53:00Z</cp:lastPrinted>
  <dcterms:created xsi:type="dcterms:W3CDTF">2018-03-05T11:24:00Z</dcterms:created>
  <dcterms:modified xsi:type="dcterms:W3CDTF">2018-03-09T15:14:00Z</dcterms:modified>
</cp:coreProperties>
</file>