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17261C">
        <w:rPr>
          <w:rFonts w:ascii="Arial" w:hAnsi="Arial" w:cs="Arial"/>
          <w:sz w:val="24"/>
          <w:szCs w:val="24"/>
        </w:rPr>
        <w:t>João Gilberto Franchi</w:t>
      </w:r>
      <w:r w:rsidR="00592846">
        <w:rPr>
          <w:rFonts w:ascii="Arial" w:hAnsi="Arial" w:cs="Arial"/>
          <w:sz w:val="24"/>
          <w:szCs w:val="24"/>
        </w:rPr>
        <w:t>,</w:t>
      </w:r>
      <w:r w:rsidR="0017261C">
        <w:rPr>
          <w:rFonts w:ascii="Arial" w:hAnsi="Arial" w:cs="Arial"/>
          <w:sz w:val="24"/>
          <w:szCs w:val="24"/>
        </w:rPr>
        <w:t xml:space="preserve"> nº 175,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17261C">
        <w:rPr>
          <w:rFonts w:ascii="Arial" w:hAnsi="Arial" w:cs="Arial"/>
          <w:sz w:val="24"/>
          <w:szCs w:val="24"/>
        </w:rPr>
        <w:t>Jardim das Orquídeas.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17261C">
        <w:rPr>
          <w:rFonts w:ascii="Arial" w:hAnsi="Arial" w:cs="Arial"/>
          <w:bCs/>
          <w:sz w:val="24"/>
          <w:szCs w:val="24"/>
        </w:rPr>
        <w:t>João Gilberto Franchi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17261C">
        <w:rPr>
          <w:rFonts w:ascii="Arial" w:hAnsi="Arial" w:cs="Arial"/>
          <w:bCs/>
          <w:sz w:val="24"/>
          <w:szCs w:val="24"/>
        </w:rPr>
        <w:t xml:space="preserve"> </w:t>
      </w:r>
      <w:r w:rsidR="00292B36">
        <w:rPr>
          <w:rFonts w:ascii="Arial" w:hAnsi="Arial" w:cs="Arial"/>
          <w:bCs/>
          <w:sz w:val="24"/>
          <w:szCs w:val="24"/>
        </w:rPr>
        <w:t xml:space="preserve">próximo ao </w:t>
      </w:r>
      <w:bookmarkStart w:id="0" w:name="_GoBack"/>
      <w:bookmarkEnd w:id="0"/>
      <w:r w:rsidR="0017261C">
        <w:rPr>
          <w:rFonts w:ascii="Arial" w:hAnsi="Arial" w:cs="Arial"/>
          <w:bCs/>
          <w:sz w:val="24"/>
          <w:szCs w:val="24"/>
        </w:rPr>
        <w:t>número 175,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r w:rsidR="0017261C">
        <w:rPr>
          <w:rFonts w:ascii="Arial" w:hAnsi="Arial" w:cs="Arial"/>
          <w:bCs/>
          <w:sz w:val="24"/>
          <w:szCs w:val="24"/>
        </w:rPr>
        <w:t>Jardim das Orquídeas,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7261C">
        <w:rPr>
          <w:rFonts w:ascii="Arial" w:hAnsi="Arial" w:cs="Arial"/>
          <w:sz w:val="24"/>
          <w:szCs w:val="24"/>
        </w:rPr>
        <w:t>09 de junho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EF" w:rsidRDefault="00E875EF">
      <w:r>
        <w:separator/>
      </w:r>
    </w:p>
  </w:endnote>
  <w:endnote w:type="continuationSeparator" w:id="0">
    <w:p w:rsidR="00E875EF" w:rsidRDefault="00E8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EF" w:rsidRDefault="00E875EF">
      <w:r>
        <w:separator/>
      </w:r>
    </w:p>
  </w:footnote>
  <w:footnote w:type="continuationSeparator" w:id="0">
    <w:p w:rsidR="00E875EF" w:rsidRDefault="00E8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78824529f44f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7261C"/>
    <w:rsid w:val="001B478A"/>
    <w:rsid w:val="001D1394"/>
    <w:rsid w:val="002068C3"/>
    <w:rsid w:val="00292B36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00341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E875EF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36c005-29fb-420b-acce-7c501509021d.png" Id="Rcb3e02dbd8c34c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36c005-29fb-420b-acce-7c501509021d.png" Id="R4378824529f44f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2017-06-08T19:44:00Z</dcterms:created>
  <dcterms:modified xsi:type="dcterms:W3CDTF">2017-06-09T17:46:00Z</dcterms:modified>
</cp:coreProperties>
</file>